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58" w:rsidRPr="00771E39" w:rsidRDefault="00CF4058" w:rsidP="00CF4058">
      <w:pPr>
        <w:tabs>
          <w:tab w:val="left" w:pos="-720"/>
        </w:tabs>
        <w:suppressAutoHyphens/>
        <w:jc w:val="both"/>
        <w:rPr>
          <w:rFonts w:ascii="Times New Roman" w:hAnsi="Times New Roman"/>
        </w:rPr>
      </w:pPr>
      <w:r w:rsidRPr="00771E39">
        <w:rPr>
          <w:rFonts w:ascii="Times New Roman" w:hAnsi="Times New Roman"/>
        </w:rPr>
        <w:t xml:space="preserve">BID FORM </w:t>
      </w:r>
      <w:r>
        <w:rPr>
          <w:rFonts w:ascii="Times New Roman" w:hAnsi="Times New Roman"/>
        </w:rPr>
        <w:t>– Company Information</w:t>
      </w:r>
    </w:p>
    <w:p w:rsidR="00CF4058" w:rsidRPr="00771E39" w:rsidRDefault="00CF4058" w:rsidP="00CF4058">
      <w:pPr>
        <w:rPr>
          <w:rFonts w:ascii="Times New Roman" w:hAnsi="Times New Roman"/>
        </w:rPr>
      </w:pPr>
    </w:p>
    <w:p w:rsidR="00CF4058" w:rsidRPr="00771E39" w:rsidRDefault="00CF4058" w:rsidP="00CF4058">
      <w:pPr>
        <w:rPr>
          <w:rFonts w:ascii="Times New Roman" w:hAnsi="Times New Roman"/>
        </w:rPr>
      </w:pPr>
      <w:r w:rsidRPr="00771E39">
        <w:rPr>
          <w:rFonts w:ascii="Times New Roman" w:hAnsi="Times New Roman"/>
        </w:rPr>
        <w:t>SECTION I – COMPANY IDENTIFICATION AND OWNERSHIP DISCLOSURE</w:t>
      </w:r>
    </w:p>
    <w:p w:rsidR="00CF4058" w:rsidRPr="00771E39" w:rsidRDefault="00CF4058" w:rsidP="00CF4058">
      <w:pPr>
        <w:rPr>
          <w:rFonts w:ascii="Times New Roman" w:hAnsi="Times New Roman"/>
          <w:u w:val="single"/>
        </w:rPr>
      </w:pPr>
      <w:r w:rsidRPr="00771E39">
        <w:rPr>
          <w:rFonts w:ascii="Times New Roman" w:hAnsi="Times New Roman"/>
        </w:rPr>
        <w:t>Company</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u w:val="single"/>
        </w:rPr>
      </w:pPr>
      <w:r w:rsidRPr="00771E39">
        <w:rPr>
          <w:rFonts w:ascii="Times New Roman" w:hAnsi="Times New Roman"/>
        </w:rPr>
        <w:t>Address</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r w:rsidRPr="00771E39">
        <w:rPr>
          <w:rFonts w:ascii="Times New Roman" w:hAnsi="Times New Roman"/>
        </w:rPr>
        <w:t>Contact Person</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Title</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proofErr w:type="gramStart"/>
      <w:r w:rsidRPr="00771E39">
        <w:rPr>
          <w:rFonts w:ascii="Times New Roman" w:hAnsi="Times New Roman"/>
        </w:rPr>
        <w:t>Telephone No.</w:t>
      </w:r>
      <w:proofErr w:type="gramEnd"/>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Email</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r w:rsidRPr="00771E39">
        <w:rPr>
          <w:rFonts w:ascii="Times New Roman" w:hAnsi="Times New Roman"/>
        </w:rPr>
        <w:t>Organized under the laws of the State of</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u w:val="single"/>
        </w:rPr>
      </w:pPr>
      <w:r>
        <w:rPr>
          <w:rFonts w:ascii="Times New Roman" w:hAnsi="Times New Roman"/>
        </w:rPr>
        <w:t>F</w:t>
      </w:r>
      <w:r w:rsidRPr="00771E39">
        <w:rPr>
          <w:rFonts w:ascii="Times New Roman" w:hAnsi="Times New Roman"/>
        </w:rPr>
        <w:t>ederal Id Number</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Registered Agent</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u w:val="single"/>
        </w:rPr>
      </w:pPr>
      <w:proofErr w:type="gramStart"/>
      <w:r>
        <w:rPr>
          <w:rFonts w:ascii="Times New Roman" w:hAnsi="Times New Roman"/>
        </w:rPr>
        <w:t>State Corp. Comm.</w:t>
      </w:r>
      <w:r w:rsidRPr="00771E39">
        <w:rPr>
          <w:rFonts w:ascii="Times New Roman" w:hAnsi="Times New Roman"/>
        </w:rPr>
        <w:t xml:space="preserve"> Registration No.</w:t>
      </w:r>
      <w:proofErr w:type="gramEnd"/>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w:t>
      </w:r>
      <w:proofErr w:type="gramStart"/>
      <w:r>
        <w:rPr>
          <w:rFonts w:ascii="Times New Roman" w:hAnsi="Times New Roman"/>
        </w:rPr>
        <w:t>or</w:t>
      </w:r>
      <w:proofErr w:type="gramEnd"/>
      <w:r>
        <w:rPr>
          <w:rFonts w:ascii="Times New Roman" w:hAnsi="Times New Roman"/>
        </w:rPr>
        <w:t xml:space="preserve"> </w:t>
      </w:r>
      <w:r w:rsidRPr="00771E39">
        <w:rPr>
          <w:rFonts w:ascii="Times New Roman" w:hAnsi="Times New Roman"/>
        </w:rPr>
        <w:t>attach Certificate of Good Standing)</w:t>
      </w:r>
    </w:p>
    <w:p w:rsidR="00CF4058" w:rsidRPr="00771E39" w:rsidRDefault="00CF4058" w:rsidP="00CF4058">
      <w:pPr>
        <w:rPr>
          <w:rFonts w:ascii="Times New Roman" w:hAnsi="Times New Roman"/>
        </w:rPr>
      </w:pPr>
    </w:p>
    <w:p w:rsidR="00CF4058" w:rsidRPr="00771E39" w:rsidRDefault="00CF4058" w:rsidP="00CF4058">
      <w:pPr>
        <w:rPr>
          <w:rFonts w:ascii="Times New Roman" w:hAnsi="Times New Roman"/>
        </w:rPr>
      </w:pPr>
      <w:r w:rsidRPr="00771E39">
        <w:rPr>
          <w:rFonts w:ascii="Times New Roman" w:hAnsi="Times New Roman"/>
        </w:rPr>
        <w:t>List the names and addresses of all persons having ownership of 3% or more in the company:</w:t>
      </w:r>
    </w:p>
    <w:p w:rsidR="00CF4058" w:rsidRPr="00771E39" w:rsidRDefault="00CF4058" w:rsidP="00CF4058">
      <w:pPr>
        <w:rPr>
          <w:rFonts w:ascii="Times New Roman" w:hAnsi="Times New Roman"/>
        </w:rPr>
      </w:pPr>
      <w:r w:rsidRPr="00771E39">
        <w:rPr>
          <w:rFonts w:ascii="Times New Roman" w:hAnsi="Times New Roman"/>
        </w:rPr>
        <w:tab/>
      </w:r>
      <w:r w:rsidRPr="00771E39">
        <w:rPr>
          <w:rFonts w:ascii="Times New Roman" w:hAnsi="Times New Roman"/>
        </w:rPr>
        <w:tab/>
        <w:t>Name</w:t>
      </w:r>
      <w:r w:rsidRPr="00771E39">
        <w:rPr>
          <w:rFonts w:ascii="Times New Roman" w:hAnsi="Times New Roman"/>
        </w:rPr>
        <w:tab/>
      </w:r>
      <w:r w:rsidRPr="00771E39">
        <w:rPr>
          <w:rFonts w:ascii="Times New Roman" w:hAnsi="Times New Roman"/>
        </w:rPr>
        <w:tab/>
      </w:r>
      <w:r w:rsidRPr="00771E39">
        <w:rPr>
          <w:rFonts w:ascii="Times New Roman" w:hAnsi="Times New Roman"/>
        </w:rPr>
        <w:tab/>
      </w:r>
      <w:r w:rsidRPr="00771E39">
        <w:rPr>
          <w:rFonts w:ascii="Times New Roman" w:hAnsi="Times New Roman"/>
        </w:rPr>
        <w:tab/>
      </w:r>
      <w:r w:rsidRPr="00771E39">
        <w:rPr>
          <w:rFonts w:ascii="Times New Roman" w:hAnsi="Times New Roman"/>
        </w:rPr>
        <w:tab/>
        <w:t>Address</w:t>
      </w:r>
    </w:p>
    <w:p w:rsidR="00CF4058" w:rsidRPr="00771E39" w:rsidRDefault="00CF4058" w:rsidP="00CF4058">
      <w:pPr>
        <w:rPr>
          <w:rFonts w:ascii="Times New Roman" w:hAnsi="Times New Roman"/>
        </w:rPr>
      </w:pP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p>
    <w:p w:rsidR="00CF4058" w:rsidRPr="00771E39" w:rsidRDefault="00CF4058" w:rsidP="00CF4058">
      <w:pPr>
        <w:jc w:val="both"/>
        <w:rPr>
          <w:rFonts w:ascii="Times New Roman" w:hAnsi="Times New Roman"/>
        </w:rPr>
      </w:pPr>
      <w:proofErr w:type="gramStart"/>
      <w:r w:rsidRPr="00771E39">
        <w:rPr>
          <w:rFonts w:ascii="Times New Roman" w:hAnsi="Times New Roman"/>
        </w:rPr>
        <w:t>The Town of Leesburg requests, as a matter of policy, that any consultant or firm receiving a contract of award resulting from a formal solicitation issued by the Town shall make certification as specified below.</w:t>
      </w:r>
      <w:proofErr w:type="gramEnd"/>
      <w:r w:rsidRPr="00771E39">
        <w:rPr>
          <w:rFonts w:ascii="Times New Roman" w:hAnsi="Times New Roman"/>
        </w:rPr>
        <w:t xml:space="preserve">  Receipt of such certification, shall be a prerequisite to the award of contract and payment thereof.</w:t>
      </w:r>
    </w:p>
    <w:p w:rsidR="00CF4058" w:rsidRPr="00771E39" w:rsidRDefault="00CF4058" w:rsidP="00CF4058">
      <w:pPr>
        <w:jc w:val="both"/>
        <w:rPr>
          <w:rFonts w:ascii="Times New Roman" w:hAnsi="Times New Roman"/>
        </w:rPr>
      </w:pPr>
    </w:p>
    <w:p w:rsidR="00CF4058" w:rsidRPr="00771E39" w:rsidRDefault="00CF4058" w:rsidP="00CF4058">
      <w:pPr>
        <w:jc w:val="both"/>
        <w:rPr>
          <w:rFonts w:ascii="Times New Roman" w:hAnsi="Times New Roman"/>
        </w:rPr>
      </w:pPr>
      <w:r w:rsidRPr="00771E39">
        <w:rPr>
          <w:rFonts w:ascii="Times New Roman" w:hAnsi="Times New Roman"/>
        </w:rPr>
        <w:t>SECTION II – EMPLOYEES NOT TO BENEFIT - I (we) hereby certify that if the contract is awarded to our firm, partnership, or corporation, that no employee of the Town of Leesburg, or members of his/her immediate family, including spouse, parents or children has received or been promised, directly or indirectly, any financial benefit, by way of fee, commission, finder’s fee, political contribution or any similar form of remuneration on account of the act of awarding and/or executing this contract.</w:t>
      </w:r>
    </w:p>
    <w:p w:rsidR="00CF4058" w:rsidRPr="00771E39" w:rsidRDefault="00CF4058" w:rsidP="00CF4058">
      <w:pPr>
        <w:jc w:val="both"/>
        <w:rPr>
          <w:rFonts w:ascii="Times New Roman" w:hAnsi="Times New Roman"/>
        </w:rPr>
      </w:pPr>
    </w:p>
    <w:p w:rsidR="00CF4058" w:rsidRPr="00771E39" w:rsidRDefault="00CF4058" w:rsidP="00CF4058">
      <w:pPr>
        <w:jc w:val="both"/>
        <w:rPr>
          <w:rFonts w:ascii="Times New Roman" w:hAnsi="Times New Roman"/>
        </w:rPr>
      </w:pPr>
      <w:r w:rsidRPr="00771E39">
        <w:rPr>
          <w:rFonts w:ascii="Times New Roman" w:hAnsi="Times New Roman"/>
        </w:rPr>
        <w:t xml:space="preserve">SECTION III – CONFLICTS OF INTEREST - This solicitation is subject to the provisions of VA Code Ann. Section 2.1-639.2 et seq., the State and Local Government Conflict of Interests Act.  The </w:t>
      </w:r>
      <w:proofErr w:type="spellStart"/>
      <w:r w:rsidRPr="00771E39">
        <w:rPr>
          <w:rFonts w:ascii="Times New Roman" w:hAnsi="Times New Roman"/>
        </w:rPr>
        <w:t>Offeror</w:t>
      </w:r>
      <w:proofErr w:type="spellEnd"/>
      <w:r w:rsidRPr="00771E39">
        <w:rPr>
          <w:rFonts w:ascii="Times New Roman" w:hAnsi="Times New Roman"/>
        </w:rPr>
        <w:t xml:space="preserve"> [  ] is [  ] is not aware of any information bearing on the existence of any potential organizational conflict of interest.</w:t>
      </w:r>
    </w:p>
    <w:p w:rsidR="00CF4058" w:rsidRPr="00771E39" w:rsidRDefault="00CF4058" w:rsidP="00CF4058">
      <w:pPr>
        <w:jc w:val="both"/>
        <w:rPr>
          <w:rFonts w:ascii="Times New Roman" w:hAnsi="Times New Roman"/>
        </w:rPr>
      </w:pPr>
    </w:p>
    <w:p w:rsidR="00CF4058" w:rsidRPr="00771E39" w:rsidRDefault="00CF4058" w:rsidP="00CF4058">
      <w:pPr>
        <w:jc w:val="both"/>
        <w:rPr>
          <w:rFonts w:ascii="Times New Roman" w:hAnsi="Times New Roman"/>
        </w:rPr>
      </w:pPr>
      <w:r w:rsidRPr="00771E39">
        <w:rPr>
          <w:rFonts w:ascii="Times New Roman" w:hAnsi="Times New Roman"/>
        </w:rPr>
        <w:t>SECTION IV – COLLUSION - I certify that this offer is made without prior understanding, agreement, or connection with any corporation, firm, or person submitting an offer for the same services, materials, supplies, or equipment and is in all respects fair and without collusion or fraud.  I understand collusive bidding is a violation of the State and federal law and can result in fines, prison sentences, and civil damage awards.  I hereby certify that the responses to the above representations, certifications, and other statements are accurate and complete.  I agree to abide by all conditions of this RFP and certify that I am authorized to sign for my company.</w:t>
      </w:r>
    </w:p>
    <w:p w:rsidR="00CF4058" w:rsidRPr="00771E39" w:rsidRDefault="00CF4058" w:rsidP="00CF4058">
      <w:pPr>
        <w:rPr>
          <w:rFonts w:ascii="Times New Roman" w:hAnsi="Times New Roman"/>
        </w:rPr>
      </w:pPr>
    </w:p>
    <w:p w:rsidR="00CF4058" w:rsidRPr="00771E39" w:rsidRDefault="00CF4058" w:rsidP="00CF4058">
      <w:pPr>
        <w:rPr>
          <w:rFonts w:ascii="Times New Roman" w:hAnsi="Times New Roman"/>
        </w:rPr>
      </w:pPr>
      <w:r w:rsidRPr="00771E39">
        <w:rPr>
          <w:rFonts w:ascii="Times New Roman" w:hAnsi="Times New Roman"/>
        </w:rPr>
        <w:t>Signature</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ab/>
        <w:t>Date</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rPr>
          <w:rFonts w:ascii="Times New Roman" w:hAnsi="Times New Roman"/>
        </w:rPr>
      </w:pPr>
      <w:r w:rsidRPr="00771E39">
        <w:rPr>
          <w:rFonts w:ascii="Times New Roman" w:hAnsi="Times New Roman"/>
        </w:rPr>
        <w:t>Name (Printed)</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rPr>
        <w:tab/>
        <w:t>Title</w:t>
      </w:r>
      <w:r w:rsidRPr="00771E39">
        <w:rPr>
          <w:rFonts w:ascii="Times New Roman" w:hAnsi="Times New Roman"/>
          <w:u w:val="single"/>
        </w:rPr>
        <w:tab/>
      </w:r>
      <w:r w:rsidRPr="00771E39">
        <w:rPr>
          <w:rFonts w:ascii="Times New Roman" w:hAnsi="Times New Roman"/>
          <w:u w:val="single"/>
        </w:rPr>
        <w:tab/>
      </w:r>
      <w:r w:rsidRPr="00771E39">
        <w:rPr>
          <w:rFonts w:ascii="Times New Roman" w:hAnsi="Times New Roman"/>
          <w:u w:val="single"/>
        </w:rPr>
        <w:tab/>
      </w:r>
    </w:p>
    <w:p w:rsidR="00CF4058" w:rsidRPr="00771E39" w:rsidRDefault="00CF4058" w:rsidP="00CF4058">
      <w:pPr>
        <w:jc w:val="center"/>
        <w:rPr>
          <w:rFonts w:ascii="Times New Roman" w:hAnsi="Times New Roman"/>
        </w:rPr>
      </w:pPr>
      <w:r w:rsidRPr="00771E39">
        <w:rPr>
          <w:rFonts w:ascii="Times New Roman" w:hAnsi="Times New Roman"/>
        </w:rPr>
        <w:t>BIDDER MUST RETURN THIS FORM WITH BID</w:t>
      </w:r>
    </w:p>
    <w:p w:rsidR="00CF4058" w:rsidRDefault="00CF4058" w:rsidP="00CF4058">
      <w:pPr>
        <w:tabs>
          <w:tab w:val="left" w:pos="-720"/>
        </w:tabs>
        <w:suppressAutoHyphens/>
        <w:spacing w:after="120"/>
        <w:jc w:val="both"/>
        <w:rPr>
          <w:rFonts w:ascii="Times New Roman" w:hAnsi="Times New Roman"/>
          <w:spacing w:val="-3"/>
          <w:szCs w:val="24"/>
          <w:u w:val="single"/>
        </w:rPr>
      </w:pPr>
      <w:r>
        <w:rPr>
          <w:rFonts w:ascii="Times New Roman" w:hAnsi="Times New Roman"/>
          <w:noProof/>
          <w:spacing w:val="-3"/>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-377190</wp:posOffset>
                </wp:positionH>
                <wp:positionV relativeFrom="paragraph">
                  <wp:posOffset>-563880</wp:posOffset>
                </wp:positionV>
                <wp:extent cx="6740525" cy="7603490"/>
                <wp:effectExtent l="13335" t="7620" r="8890" b="8890"/>
                <wp:wrapThrough wrapText="bothSides">
                  <wp:wrapPolygon edited="0">
                    <wp:start x="-33" y="0"/>
                    <wp:lineTo x="-33" y="21600"/>
                    <wp:lineTo x="21633" y="21600"/>
                    <wp:lineTo x="21633" y="0"/>
                    <wp:lineTo x="-3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525" cy="7603490"/>
                        </a:xfrm>
                        <a:prstGeom prst="rect">
                          <a:avLst/>
                        </a:prstGeom>
                        <a:solidFill>
                          <a:srgbClr val="FFFFFF"/>
                        </a:solidFill>
                        <a:ln w="9525">
                          <a:solidFill>
                            <a:srgbClr val="000000"/>
                          </a:solidFill>
                          <a:miter lim="800000"/>
                          <a:headEnd/>
                          <a:tailEnd/>
                        </a:ln>
                      </wps:spPr>
                      <wps:txbx>
                        <w:txbxContent>
                          <w:p w:rsidR="00CF4058" w:rsidRDefault="00CF4058" w:rsidP="00CF4058">
                            <w:pPr>
                              <w:jc w:val="center"/>
                              <w:rPr>
                                <w:rFonts w:ascii="Times New Roman" w:hAnsi="Times New Roman"/>
                                <w:b/>
                                <w:bCs/>
                                <w:szCs w:val="24"/>
                              </w:rPr>
                            </w:pPr>
                            <w:r>
                              <w:rPr>
                                <w:rFonts w:ascii="Times New Roman" w:hAnsi="Times New Roman"/>
                                <w:b/>
                                <w:bCs/>
                                <w:szCs w:val="24"/>
                              </w:rPr>
                              <w:t>I</w:t>
                            </w:r>
                            <w:r w:rsidRPr="00AE5CBE">
                              <w:rPr>
                                <w:rFonts w:ascii="Times New Roman" w:hAnsi="Times New Roman"/>
                                <w:b/>
                                <w:bCs/>
                                <w:szCs w:val="24"/>
                              </w:rPr>
                              <w:t>NVITATION FOR BID</w:t>
                            </w:r>
                          </w:p>
                          <w:p w:rsidR="00CF4058" w:rsidRPr="00AE5CBE" w:rsidRDefault="00CF4058" w:rsidP="00CF4058">
                            <w:pPr>
                              <w:jc w:val="center"/>
                              <w:rPr>
                                <w:rFonts w:ascii="Times New Roman" w:hAnsi="Times New Roman"/>
                                <w:szCs w:val="24"/>
                              </w:rPr>
                            </w:pPr>
                            <w:r>
                              <w:rPr>
                                <w:rFonts w:ascii="Times New Roman" w:hAnsi="Times New Roman"/>
                                <w:b/>
                                <w:bCs/>
                                <w:szCs w:val="24"/>
                              </w:rPr>
                              <w:t>TOWN OF LEESBURG</w:t>
                            </w:r>
                          </w:p>
                          <w:p w:rsidR="00CF4058" w:rsidRDefault="00CF4058" w:rsidP="00CF4058">
                            <w:pPr>
                              <w:pStyle w:val="Heading2"/>
                              <w:spacing w:after="0"/>
                              <w:ind w:left="0"/>
                              <w:jc w:val="center"/>
                              <w:rPr>
                                <w:rFonts w:ascii="Times New Roman" w:hAnsi="Times New Roman"/>
                                <w:szCs w:val="24"/>
                                <w:u w:val="none"/>
                              </w:rPr>
                            </w:pPr>
                            <w:r w:rsidRPr="00AE5CBE">
                              <w:rPr>
                                <w:rFonts w:ascii="Times New Roman" w:hAnsi="Times New Roman"/>
                                <w:szCs w:val="24"/>
                                <w:u w:val="none"/>
                              </w:rPr>
                              <w:t>25 W. Market Street</w:t>
                            </w:r>
                          </w:p>
                          <w:p w:rsidR="00CF4058" w:rsidRPr="00707E73" w:rsidRDefault="00CF4058" w:rsidP="00CF4058">
                            <w:pPr>
                              <w:pStyle w:val="Heading2"/>
                              <w:spacing w:after="0"/>
                              <w:ind w:left="0"/>
                              <w:jc w:val="center"/>
                              <w:rPr>
                                <w:rFonts w:ascii="Times New Roman" w:hAnsi="Times New Roman"/>
                                <w:szCs w:val="24"/>
                                <w:u w:val="none"/>
                              </w:rPr>
                            </w:pPr>
                            <w:r w:rsidRPr="00707E73">
                              <w:rPr>
                                <w:rFonts w:ascii="Times New Roman" w:hAnsi="Times New Roman"/>
                                <w:iCs/>
                                <w:szCs w:val="24"/>
                                <w:u w:val="none"/>
                              </w:rPr>
                              <w:t>Leesburg, VA  2017</w:t>
                            </w:r>
                            <w:r>
                              <w:rPr>
                                <w:rFonts w:ascii="Times New Roman" w:hAnsi="Times New Roman"/>
                                <w:iCs/>
                                <w:szCs w:val="24"/>
                                <w:u w:val="none"/>
                              </w:rPr>
                              <w:t>6</w:t>
                            </w:r>
                          </w:p>
                          <w:p w:rsidR="00CF4058" w:rsidRPr="00707E73" w:rsidRDefault="00CF4058" w:rsidP="00CF4058">
                            <w:pPr>
                              <w:jc w:val="center"/>
                              <w:rPr>
                                <w:rFonts w:ascii="Times New Roman" w:hAnsi="Times New Roman"/>
                                <w:szCs w:val="24"/>
                              </w:rPr>
                            </w:pPr>
                          </w:p>
                          <w:p w:rsidR="00CF4058" w:rsidRDefault="00CF4058" w:rsidP="00CF4058">
                            <w:pPr>
                              <w:pStyle w:val="Heading3"/>
                            </w:pPr>
                            <w:r w:rsidRPr="00AE5CBE">
                              <w:t>BID FORM – PRICING PAGE</w:t>
                            </w:r>
                          </w:p>
                          <w:p w:rsidR="00CF4058" w:rsidRDefault="00CF4058" w:rsidP="00CF4058"/>
                          <w:p w:rsidR="00CF4058" w:rsidRDefault="00CF4058" w:rsidP="00CF4058"/>
                          <w:tbl>
                            <w:tblPr>
                              <w:tblW w:w="104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20"/>
                              <w:gridCol w:w="657"/>
                              <w:gridCol w:w="2493"/>
                              <w:gridCol w:w="2250"/>
                              <w:gridCol w:w="540"/>
                              <w:gridCol w:w="1440"/>
                              <w:gridCol w:w="1440"/>
                            </w:tblGrid>
                            <w:tr w:rsidR="00CF4058">
                              <w:tblPrEx>
                                <w:tblCellMar>
                                  <w:top w:w="0" w:type="dxa"/>
                                  <w:bottom w:w="0" w:type="dxa"/>
                                </w:tblCellMar>
                              </w:tblPrEx>
                              <w:trPr>
                                <w:trHeight w:val="646"/>
                              </w:trPr>
                              <w:tc>
                                <w:tcPr>
                                  <w:tcW w:w="2277" w:type="dxa"/>
                                  <w:gridSpan w:val="2"/>
                                </w:tcPr>
                                <w:p w:rsidR="00CF4058" w:rsidRPr="00822A22" w:rsidRDefault="00CF4058">
                                  <w:pPr>
                                    <w:rPr>
                                      <w:rFonts w:ascii="Times New Roman" w:hAnsi="Times New Roman"/>
                                      <w:szCs w:val="24"/>
                                    </w:rPr>
                                  </w:pPr>
                                  <w:r w:rsidRPr="00822A22">
                                    <w:rPr>
                                      <w:rFonts w:ascii="Times New Roman" w:hAnsi="Times New Roman"/>
                                      <w:szCs w:val="24"/>
                                    </w:rPr>
                                    <w:t>Date</w:t>
                                  </w:r>
                                </w:p>
                              </w:tc>
                              <w:tc>
                                <w:tcPr>
                                  <w:tcW w:w="2493" w:type="dxa"/>
                                </w:tcPr>
                                <w:p w:rsidR="00CF4058" w:rsidRPr="00822A22" w:rsidRDefault="00CF4058" w:rsidP="009F7661">
                                  <w:pPr>
                                    <w:rPr>
                                      <w:rFonts w:ascii="Times New Roman" w:hAnsi="Times New Roman"/>
                                      <w:szCs w:val="24"/>
                                    </w:rPr>
                                  </w:pPr>
                                  <w:r>
                                    <w:rPr>
                                      <w:rFonts w:ascii="Times New Roman" w:hAnsi="Times New Roman"/>
                                      <w:szCs w:val="24"/>
                                    </w:rPr>
                                    <w:t>Subject: Battlefield Parkway – Edwards Ferry to Fort Evans Road Improvements – Purchase of Stream Mitigation  Bank Credits</w:t>
                                  </w:r>
                                </w:p>
                              </w:tc>
                              <w:tc>
                                <w:tcPr>
                                  <w:tcW w:w="2250" w:type="dxa"/>
                                </w:tcPr>
                                <w:p w:rsidR="00CF4058" w:rsidRDefault="00CF4058">
                                  <w:pPr>
                                    <w:rPr>
                                      <w:rFonts w:ascii="Times New Roman" w:hAnsi="Times New Roman"/>
                                      <w:szCs w:val="24"/>
                                    </w:rPr>
                                  </w:pPr>
                                  <w:r w:rsidRPr="00822A22">
                                    <w:rPr>
                                      <w:rFonts w:ascii="Times New Roman" w:hAnsi="Times New Roman"/>
                                      <w:szCs w:val="24"/>
                                    </w:rPr>
                                    <w:t>Bid Due Date:</w:t>
                                  </w:r>
                                  <w:r>
                                    <w:rPr>
                                      <w:rFonts w:ascii="Times New Roman" w:hAnsi="Times New Roman"/>
                                      <w:szCs w:val="24"/>
                                    </w:rPr>
                                    <w:t xml:space="preserve"> </w:t>
                                  </w:r>
                                  <w:r>
                                    <w:rPr>
                                      <w:rFonts w:ascii="Times New Roman" w:hAnsi="Times New Roman"/>
                                      <w:szCs w:val="24"/>
                                    </w:rPr>
                                    <w:br/>
                                    <w:t>Monday, November 18, 2013 at 3:00 p.m.</w:t>
                                  </w:r>
                                </w:p>
                                <w:p w:rsidR="00CF4058" w:rsidRPr="00822A22" w:rsidRDefault="00CF4058">
                                  <w:pPr>
                                    <w:rPr>
                                      <w:rFonts w:ascii="Times New Roman" w:hAnsi="Times New Roman"/>
                                      <w:szCs w:val="24"/>
                                    </w:rPr>
                                  </w:pPr>
                                </w:p>
                              </w:tc>
                              <w:tc>
                                <w:tcPr>
                                  <w:tcW w:w="3420" w:type="dxa"/>
                                  <w:gridSpan w:val="3"/>
                                </w:tcPr>
                                <w:p w:rsidR="00CF4058" w:rsidRDefault="00CF4058">
                                  <w:pPr>
                                    <w:rPr>
                                      <w:rFonts w:ascii="Times New Roman" w:hAnsi="Times New Roman"/>
                                      <w:szCs w:val="24"/>
                                    </w:rPr>
                                  </w:pPr>
                                  <w:proofErr w:type="spellStart"/>
                                  <w:r w:rsidRPr="00822A22">
                                    <w:rPr>
                                      <w:rFonts w:ascii="Times New Roman" w:hAnsi="Times New Roman"/>
                                      <w:szCs w:val="24"/>
                                    </w:rPr>
                                    <w:t>IFB</w:t>
                                  </w:r>
                                  <w:proofErr w:type="spellEnd"/>
                                  <w:r w:rsidRPr="00822A22">
                                    <w:rPr>
                                      <w:rFonts w:ascii="Times New Roman" w:hAnsi="Times New Roman"/>
                                      <w:szCs w:val="24"/>
                                    </w:rPr>
                                    <w:t xml:space="preserve"> NO.</w:t>
                                  </w:r>
                                </w:p>
                                <w:p w:rsidR="00CF4058" w:rsidRPr="00822A22" w:rsidRDefault="00CF4058" w:rsidP="006C04C6">
                                  <w:pPr>
                                    <w:rPr>
                                      <w:rFonts w:ascii="Times New Roman" w:hAnsi="Times New Roman"/>
                                      <w:szCs w:val="24"/>
                                    </w:rPr>
                                  </w:pPr>
                                  <w:r>
                                    <w:rPr>
                                      <w:rFonts w:ascii="Times New Roman" w:hAnsi="Times New Roman"/>
                                      <w:szCs w:val="24"/>
                                    </w:rPr>
                                    <w:t>08303-FY14-01</w:t>
                                  </w:r>
                                </w:p>
                              </w:tc>
                            </w:tr>
                            <w:tr w:rsidR="00CF4058">
                              <w:tblPrEx>
                                <w:tblCellMar>
                                  <w:top w:w="0" w:type="dxa"/>
                                  <w:bottom w:w="0" w:type="dxa"/>
                                </w:tblCellMar>
                              </w:tblPrEx>
                              <w:trPr>
                                <w:cantSplit/>
                              </w:trPr>
                              <w:tc>
                                <w:tcPr>
                                  <w:tcW w:w="7020" w:type="dxa"/>
                                  <w:gridSpan w:val="4"/>
                                  <w:vMerge w:val="restart"/>
                                </w:tcPr>
                                <w:p w:rsidR="00CF4058" w:rsidRPr="00822A22" w:rsidRDefault="00CF4058">
                                  <w:pPr>
                                    <w:rPr>
                                      <w:rFonts w:ascii="Times New Roman" w:hAnsi="Times New Roman"/>
                                      <w:szCs w:val="24"/>
                                    </w:rPr>
                                  </w:pPr>
                                  <w:r w:rsidRPr="00822A22">
                                    <w:rPr>
                                      <w:rFonts w:ascii="Times New Roman" w:hAnsi="Times New Roman"/>
                                      <w:szCs w:val="24"/>
                                    </w:rPr>
                                    <w:t>Bidder Information</w:t>
                                  </w: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Delivery within</w:t>
                                  </w:r>
                                </w:p>
                                <w:p w:rsidR="00CF4058" w:rsidRPr="00822A22" w:rsidRDefault="00CF4058">
                                  <w:pPr>
                                    <w:rPr>
                                      <w:rFonts w:ascii="Times New Roman" w:hAnsi="Times New Roman"/>
                                      <w:szCs w:val="24"/>
                                    </w:rPr>
                                  </w:pPr>
                                  <w:r w:rsidRPr="00822A22">
                                    <w:rPr>
                                      <w:rFonts w:ascii="Times New Roman" w:hAnsi="Times New Roman"/>
                                      <w:szCs w:val="24"/>
                                      <w:u w:val="single"/>
                                    </w:rPr>
                                    <w:t xml:space="preserve">                   </w:t>
                                  </w:r>
                                  <w:r w:rsidRPr="00822A22">
                                    <w:rPr>
                                      <w:rFonts w:ascii="Times New Roman" w:hAnsi="Times New Roman"/>
                                      <w:szCs w:val="24"/>
                                    </w:rPr>
                                    <w:t xml:space="preserve"> Days </w:t>
                                  </w:r>
                                  <w:proofErr w:type="spellStart"/>
                                  <w:r w:rsidRPr="00822A22">
                                    <w:rPr>
                                      <w:rFonts w:ascii="Times New Roman" w:hAnsi="Times New Roman"/>
                                      <w:szCs w:val="24"/>
                                    </w:rPr>
                                    <w:t>ARO</w:t>
                                  </w:r>
                                  <w:proofErr w:type="spellEnd"/>
                                </w:p>
                              </w:tc>
                            </w:tr>
                            <w:tr w:rsidR="00CF4058">
                              <w:tblPrEx>
                                <w:tblCellMar>
                                  <w:top w:w="0" w:type="dxa"/>
                                  <w:bottom w:w="0" w:type="dxa"/>
                                </w:tblCellMar>
                              </w:tblPrEx>
                              <w:trPr>
                                <w:cantSplit/>
                              </w:trPr>
                              <w:tc>
                                <w:tcPr>
                                  <w:tcW w:w="7020" w:type="dxa"/>
                                  <w:gridSpan w:val="4"/>
                                  <w:vMerge/>
                                </w:tcPr>
                                <w:p w:rsidR="00CF4058" w:rsidRPr="00822A22" w:rsidRDefault="00CF4058">
                                  <w:pPr>
                                    <w:rPr>
                                      <w:rFonts w:ascii="Times New Roman" w:hAnsi="Times New Roman"/>
                                      <w:szCs w:val="24"/>
                                    </w:rPr>
                                  </w:pP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Terms</w:t>
                                  </w:r>
                                </w:p>
                                <w:p w:rsidR="00CF4058" w:rsidRPr="00822A22" w:rsidRDefault="00CF4058">
                                  <w:pPr>
                                    <w:rPr>
                                      <w:rFonts w:ascii="Times New Roman" w:hAnsi="Times New Roman"/>
                                      <w:szCs w:val="24"/>
                                    </w:rPr>
                                  </w:pPr>
                                  <w:r w:rsidRPr="00822A22">
                                    <w:rPr>
                                      <w:rFonts w:ascii="Times New Roman" w:hAnsi="Times New Roman"/>
                                      <w:szCs w:val="24"/>
                                      <w:u w:val="single"/>
                                    </w:rPr>
                                    <w:t xml:space="preserve">            </w:t>
                                  </w:r>
                                  <w:r w:rsidRPr="00822A22">
                                    <w:rPr>
                                      <w:rFonts w:ascii="Times New Roman" w:hAnsi="Times New Roman"/>
                                      <w:szCs w:val="24"/>
                                    </w:rPr>
                                    <w:t xml:space="preserve"> % </w:t>
                                  </w:r>
                                  <w:r w:rsidRPr="00822A22">
                                    <w:rPr>
                                      <w:rFonts w:ascii="Times New Roman" w:hAnsi="Times New Roman"/>
                                      <w:szCs w:val="24"/>
                                      <w:u w:val="single"/>
                                    </w:rPr>
                                    <w:t xml:space="preserve">             </w:t>
                                  </w:r>
                                  <w:r w:rsidRPr="00822A22">
                                    <w:rPr>
                                      <w:rFonts w:ascii="Times New Roman" w:hAnsi="Times New Roman"/>
                                      <w:szCs w:val="24"/>
                                    </w:rPr>
                                    <w:t xml:space="preserve"> No of Days</w:t>
                                  </w:r>
                                </w:p>
                                <w:p w:rsidR="00CF4058" w:rsidRPr="00822A22" w:rsidRDefault="00CF4058">
                                  <w:pPr>
                                    <w:rPr>
                                      <w:rFonts w:ascii="Times New Roman" w:hAnsi="Times New Roman"/>
                                      <w:szCs w:val="24"/>
                                    </w:rPr>
                                  </w:pPr>
                                  <w:r w:rsidRPr="00822A22">
                                    <w:rPr>
                                      <w:rFonts w:ascii="Times New Roman" w:hAnsi="Times New Roman"/>
                                      <w:szCs w:val="24"/>
                                    </w:rPr>
                                    <w:t xml:space="preserve">or </w:t>
                                  </w:r>
                                  <w:r w:rsidRPr="00822A22">
                                    <w:rPr>
                                      <w:rFonts w:ascii="Times New Roman" w:hAnsi="Times New Roman"/>
                                      <w:szCs w:val="24"/>
                                      <w:u w:val="single"/>
                                    </w:rPr>
                                    <w:t xml:space="preserve">                      </w:t>
                                  </w:r>
                                  <w:r w:rsidRPr="00822A22">
                                    <w:rPr>
                                      <w:rFonts w:ascii="Times New Roman" w:hAnsi="Times New Roman"/>
                                      <w:szCs w:val="24"/>
                                    </w:rPr>
                                    <w:t xml:space="preserve"> NET 30 Days</w:t>
                                  </w:r>
                                </w:p>
                              </w:tc>
                            </w:tr>
                            <w:tr w:rsidR="00CF4058">
                              <w:tblPrEx>
                                <w:tblCellMar>
                                  <w:top w:w="0" w:type="dxa"/>
                                  <w:bottom w:w="0" w:type="dxa"/>
                                </w:tblCellMar>
                              </w:tblPrEx>
                              <w:trPr>
                                <w:cantSplit/>
                                <w:trHeight w:val="59"/>
                              </w:trPr>
                              <w:tc>
                                <w:tcPr>
                                  <w:tcW w:w="7020" w:type="dxa"/>
                                  <w:gridSpan w:val="4"/>
                                  <w:vMerge/>
                                </w:tcPr>
                                <w:p w:rsidR="00CF4058" w:rsidRPr="00822A22" w:rsidRDefault="00CF4058">
                                  <w:pPr>
                                    <w:rPr>
                                      <w:rFonts w:ascii="Times New Roman" w:hAnsi="Times New Roman"/>
                                      <w:szCs w:val="24"/>
                                    </w:rPr>
                                  </w:pP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F.O.B. Destination</w:t>
                                  </w:r>
                                </w:p>
                              </w:tc>
                            </w:tr>
                            <w:tr w:rsidR="00CF4058">
                              <w:tblPrEx>
                                <w:tblCellMar>
                                  <w:top w:w="0" w:type="dxa"/>
                                  <w:bottom w:w="0" w:type="dxa"/>
                                </w:tblCellMar>
                              </w:tblPrEx>
                              <w:trPr>
                                <w:cantSplit/>
                                <w:trHeight w:val="1076"/>
                              </w:trPr>
                              <w:tc>
                                <w:tcPr>
                                  <w:tcW w:w="10440" w:type="dxa"/>
                                  <w:gridSpan w:val="7"/>
                                </w:tcPr>
                                <w:p w:rsidR="00CF4058" w:rsidRPr="00822A22" w:rsidRDefault="00CF4058">
                                  <w:pPr>
                                    <w:rPr>
                                      <w:rFonts w:ascii="Times New Roman" w:hAnsi="Times New Roman"/>
                                      <w:szCs w:val="24"/>
                                    </w:rPr>
                                  </w:pPr>
                                  <w:r w:rsidRPr="00822A22">
                                    <w:rPr>
                                      <w:rFonts w:ascii="Times New Roman" w:hAnsi="Times New Roman"/>
                                      <w:szCs w:val="24"/>
                                    </w:rPr>
                                    <w:t xml:space="preserve">Instructions to Bidders:  Bids must be sealed with appropriate markings on the outside of the envelope or container.  Quote lowest possible price and best delivery on items or services listed below.  </w:t>
                                  </w:r>
                                  <w:proofErr w:type="gramStart"/>
                                  <w:r w:rsidRPr="00822A22">
                                    <w:rPr>
                                      <w:rFonts w:ascii="Times New Roman" w:hAnsi="Times New Roman"/>
                                      <w:szCs w:val="24"/>
                                    </w:rPr>
                                    <w:t>Advise</w:t>
                                  </w:r>
                                  <w:proofErr w:type="gramEnd"/>
                                  <w:r w:rsidRPr="00822A22">
                                    <w:rPr>
                                      <w:rFonts w:ascii="Times New Roman" w:hAnsi="Times New Roman"/>
                                      <w:szCs w:val="24"/>
                                    </w:rPr>
                                    <w:t xml:space="preserve"> what discount, if any, will be allowed for payment within a specified time.  Terms and delivery date must be specified.  Complete all items.  Subject to terms and conditions on ATTACHED SHEETS.</w:t>
                                  </w:r>
                                </w:p>
                              </w:tc>
                            </w:tr>
                            <w:tr w:rsidR="00CF4058">
                              <w:tblPrEx>
                                <w:tblCellMar>
                                  <w:top w:w="0" w:type="dxa"/>
                                  <w:bottom w:w="0" w:type="dxa"/>
                                </w:tblCellMar>
                              </w:tblPrEx>
                              <w:trPr>
                                <w:trHeight w:val="763"/>
                              </w:trPr>
                              <w:tc>
                                <w:tcPr>
                                  <w:tcW w:w="1620" w:type="dxa"/>
                                </w:tcPr>
                                <w:p w:rsidR="00CF4058" w:rsidRDefault="00CF4058" w:rsidP="0000133A">
                                  <w:pPr>
                                    <w:jc w:val="center"/>
                                    <w:rPr>
                                      <w:rFonts w:ascii="Times New Roman" w:hAnsi="Times New Roman"/>
                                      <w:szCs w:val="24"/>
                                    </w:rPr>
                                  </w:pPr>
                                  <w:r>
                                    <w:rPr>
                                      <w:rFonts w:ascii="Times New Roman" w:hAnsi="Times New Roman"/>
                                      <w:szCs w:val="24"/>
                                    </w:rPr>
                                    <w:t>Estimated</w:t>
                                  </w:r>
                                </w:p>
                                <w:p w:rsidR="00CF4058" w:rsidRPr="00822A22" w:rsidRDefault="00CF4058" w:rsidP="0000133A">
                                  <w:pPr>
                                    <w:jc w:val="center"/>
                                    <w:rPr>
                                      <w:rFonts w:ascii="Times New Roman" w:hAnsi="Times New Roman"/>
                                      <w:szCs w:val="24"/>
                                    </w:rPr>
                                  </w:pPr>
                                  <w:r>
                                    <w:rPr>
                                      <w:rFonts w:ascii="Times New Roman" w:hAnsi="Times New Roman"/>
                                      <w:szCs w:val="24"/>
                                    </w:rPr>
                                    <w:t>Quantity</w:t>
                                  </w:r>
                                </w:p>
                              </w:tc>
                              <w:tc>
                                <w:tcPr>
                                  <w:tcW w:w="5940" w:type="dxa"/>
                                  <w:gridSpan w:val="4"/>
                                </w:tcPr>
                                <w:p w:rsidR="00CF4058" w:rsidRPr="00822A22" w:rsidRDefault="00CF4058" w:rsidP="0000133A">
                                  <w:pPr>
                                    <w:jc w:val="center"/>
                                    <w:rPr>
                                      <w:rFonts w:ascii="Times New Roman" w:hAnsi="Times New Roman"/>
                                      <w:szCs w:val="24"/>
                                    </w:rPr>
                                  </w:pPr>
                                </w:p>
                                <w:p w:rsidR="00CF4058" w:rsidRPr="00822A22" w:rsidRDefault="00CF4058" w:rsidP="0000133A">
                                  <w:pPr>
                                    <w:jc w:val="center"/>
                                    <w:rPr>
                                      <w:rFonts w:ascii="Times New Roman" w:hAnsi="Times New Roman"/>
                                      <w:szCs w:val="24"/>
                                    </w:rPr>
                                  </w:pPr>
                                  <w:r w:rsidRPr="00822A22">
                                    <w:rPr>
                                      <w:rFonts w:ascii="Times New Roman" w:hAnsi="Times New Roman"/>
                                      <w:szCs w:val="24"/>
                                    </w:rPr>
                                    <w:t>Item and Description</w:t>
                                  </w:r>
                                </w:p>
                              </w:tc>
                              <w:tc>
                                <w:tcPr>
                                  <w:tcW w:w="1440" w:type="dxa"/>
                                </w:tcPr>
                                <w:p w:rsidR="00CF4058" w:rsidRPr="00822A22" w:rsidRDefault="00CF4058" w:rsidP="00EA713F">
                                  <w:pPr>
                                    <w:jc w:val="center"/>
                                    <w:rPr>
                                      <w:rFonts w:ascii="Times New Roman" w:hAnsi="Times New Roman"/>
                                      <w:szCs w:val="24"/>
                                    </w:rPr>
                                  </w:pPr>
                                  <w:r>
                                    <w:rPr>
                                      <w:rFonts w:ascii="Times New Roman" w:hAnsi="Times New Roman"/>
                                      <w:szCs w:val="24"/>
                                    </w:rPr>
                                    <w:t>Per Unit</w:t>
                                  </w:r>
                                  <w:r w:rsidRPr="00822A22">
                                    <w:rPr>
                                      <w:rFonts w:ascii="Times New Roman" w:hAnsi="Times New Roman"/>
                                      <w:szCs w:val="24"/>
                                    </w:rPr>
                                    <w:t xml:space="preserve"> Price</w:t>
                                  </w:r>
                                </w:p>
                              </w:tc>
                              <w:tc>
                                <w:tcPr>
                                  <w:tcW w:w="1440" w:type="dxa"/>
                                </w:tcPr>
                                <w:p w:rsidR="00CF4058" w:rsidRPr="00822A22" w:rsidRDefault="00CF4058" w:rsidP="0000133A">
                                  <w:pPr>
                                    <w:jc w:val="center"/>
                                    <w:rPr>
                                      <w:rFonts w:ascii="Times New Roman" w:hAnsi="Times New Roman"/>
                                      <w:szCs w:val="24"/>
                                    </w:rPr>
                                  </w:pPr>
                                  <w:r w:rsidRPr="00822A22">
                                    <w:rPr>
                                      <w:rFonts w:ascii="Times New Roman" w:hAnsi="Times New Roman"/>
                                      <w:szCs w:val="24"/>
                                    </w:rPr>
                                    <w:t>Extended Price</w:t>
                                  </w:r>
                                </w:p>
                              </w:tc>
                            </w:tr>
                            <w:tr w:rsidR="00CF4058" w:rsidTr="00B04608">
                              <w:tblPrEx>
                                <w:tblCellMar>
                                  <w:top w:w="0" w:type="dxa"/>
                                  <w:bottom w:w="0" w:type="dxa"/>
                                </w:tblCellMar>
                              </w:tblPrEx>
                              <w:trPr>
                                <w:trHeight w:val="1437"/>
                              </w:trPr>
                              <w:tc>
                                <w:tcPr>
                                  <w:tcW w:w="1620" w:type="dxa"/>
                                </w:tcPr>
                                <w:p w:rsidR="00CF4058" w:rsidRDefault="00CF4058">
                                  <w:pPr>
                                    <w:rPr>
                                      <w:rFonts w:ascii="Times New Roman" w:hAnsi="Times New Roman"/>
                                      <w:szCs w:val="24"/>
                                    </w:rPr>
                                  </w:pPr>
                                </w:p>
                                <w:p w:rsidR="00CF4058" w:rsidRDefault="00CF4058" w:rsidP="00904484">
                                  <w:pPr>
                                    <w:jc w:val="center"/>
                                    <w:rPr>
                                      <w:rFonts w:ascii="Times New Roman" w:hAnsi="Times New Roman"/>
                                      <w:szCs w:val="24"/>
                                    </w:rPr>
                                  </w:pPr>
                                  <w:r>
                                    <w:rPr>
                                      <w:rFonts w:ascii="Times New Roman" w:hAnsi="Times New Roman"/>
                                      <w:szCs w:val="24"/>
                                    </w:rPr>
                                    <w:t>951</w:t>
                                  </w:r>
                                </w:p>
                                <w:p w:rsidR="00CF4058" w:rsidRDefault="00CF4058" w:rsidP="00904484">
                                  <w:pPr>
                                    <w:jc w:val="center"/>
                                    <w:rPr>
                                      <w:rFonts w:ascii="Times New Roman" w:hAnsi="Times New Roman"/>
                                      <w:szCs w:val="24"/>
                                    </w:rPr>
                                  </w:pPr>
                                </w:p>
                                <w:p w:rsidR="00CF4058" w:rsidRDefault="00CF4058">
                                  <w:pPr>
                                    <w:rPr>
                                      <w:rFonts w:ascii="Times New Roman" w:hAnsi="Times New Roman"/>
                                      <w:szCs w:val="24"/>
                                    </w:rPr>
                                  </w:pPr>
                                </w:p>
                                <w:p w:rsidR="00CF4058" w:rsidRDefault="00CF4058">
                                  <w:pPr>
                                    <w:rPr>
                                      <w:rFonts w:ascii="Times New Roman" w:hAnsi="Times New Roman"/>
                                      <w:szCs w:val="24"/>
                                    </w:rPr>
                                  </w:pPr>
                                </w:p>
                                <w:p w:rsidR="00CF4058" w:rsidRPr="00822A22" w:rsidRDefault="00CF4058">
                                  <w:pPr>
                                    <w:rPr>
                                      <w:rFonts w:ascii="Times New Roman" w:hAnsi="Times New Roman"/>
                                      <w:szCs w:val="24"/>
                                    </w:rPr>
                                  </w:pPr>
                                </w:p>
                              </w:tc>
                              <w:tc>
                                <w:tcPr>
                                  <w:tcW w:w="5940" w:type="dxa"/>
                                  <w:gridSpan w:val="4"/>
                                </w:tcPr>
                                <w:p w:rsidR="00CF4058" w:rsidRDefault="00CF4058">
                                  <w:pPr>
                                    <w:rPr>
                                      <w:rFonts w:ascii="Times New Roman" w:hAnsi="Times New Roman"/>
                                      <w:szCs w:val="24"/>
                                    </w:rPr>
                                  </w:pPr>
                                </w:p>
                                <w:p w:rsidR="00CF4058" w:rsidRDefault="00CF4058">
                                  <w:pPr>
                                    <w:rPr>
                                      <w:rFonts w:ascii="Times New Roman" w:hAnsi="Times New Roman"/>
                                      <w:szCs w:val="24"/>
                                    </w:rPr>
                                  </w:pPr>
                                  <w:r>
                                    <w:rPr>
                                      <w:rFonts w:ascii="Times New Roman" w:hAnsi="Times New Roman"/>
                                      <w:szCs w:val="24"/>
                                    </w:rPr>
                                    <w:t>Stream Compensation Credits</w:t>
                                  </w:r>
                                </w:p>
                                <w:p w:rsidR="00CF4058" w:rsidRDefault="00CF4058">
                                  <w:pPr>
                                    <w:rPr>
                                      <w:rFonts w:ascii="Times New Roman" w:hAnsi="Times New Roman"/>
                                      <w:szCs w:val="24"/>
                                    </w:rPr>
                                  </w:pPr>
                                </w:p>
                                <w:p w:rsidR="00CF4058" w:rsidRPr="00822A22" w:rsidRDefault="00CF4058">
                                  <w:pPr>
                                    <w:rPr>
                                      <w:rFonts w:ascii="Times New Roman" w:hAnsi="Times New Roman"/>
                                      <w:szCs w:val="24"/>
                                    </w:rPr>
                                  </w:pPr>
                                </w:p>
                              </w:tc>
                              <w:tc>
                                <w:tcPr>
                                  <w:tcW w:w="1440" w:type="dxa"/>
                                </w:tcPr>
                                <w:p w:rsidR="00CF4058" w:rsidRDefault="00CF4058">
                                  <w:pPr>
                                    <w:rPr>
                                      <w:rFonts w:ascii="Times New Roman" w:hAnsi="Times New Roman"/>
                                      <w:szCs w:val="24"/>
                                    </w:rPr>
                                  </w:pPr>
                                </w:p>
                                <w:p w:rsidR="00CF4058" w:rsidRDefault="00CF4058">
                                  <w:pPr>
                                    <w:rPr>
                                      <w:rFonts w:ascii="Times New Roman" w:hAnsi="Times New Roman"/>
                                      <w:szCs w:val="24"/>
                                      <w:u w:val="single"/>
                                    </w:rPr>
                                  </w:pPr>
                                  <w:r>
                                    <w:rPr>
                                      <w:rFonts w:ascii="Times New Roman" w:hAnsi="Times New Roman"/>
                                      <w:szCs w:val="24"/>
                                      <w:u w:val="single"/>
                                    </w:rPr>
                                    <w:t xml:space="preserve">                   .</w:t>
                                  </w:r>
                                </w:p>
                                <w:p w:rsidR="00CF4058" w:rsidRDefault="00CF4058">
                                  <w:pPr>
                                    <w:rPr>
                                      <w:rFonts w:ascii="Times New Roman" w:hAnsi="Times New Roman"/>
                                      <w:szCs w:val="24"/>
                                      <w:u w:val="single"/>
                                    </w:rPr>
                                  </w:pPr>
                                </w:p>
                                <w:p w:rsidR="00CF4058" w:rsidRDefault="00CF4058">
                                  <w:pPr>
                                    <w:rPr>
                                      <w:rFonts w:ascii="Times New Roman" w:hAnsi="Times New Roman"/>
                                      <w:szCs w:val="24"/>
                                      <w:u w:val="single"/>
                                    </w:rPr>
                                  </w:pPr>
                                  <w:r w:rsidRPr="006220F4">
                                    <w:rPr>
                                      <w:rFonts w:ascii="Times New Roman" w:hAnsi="Times New Roman"/>
                                      <w:szCs w:val="24"/>
                                      <w:u w:val="single"/>
                                    </w:rPr>
                                    <w:t>.</w:t>
                                  </w:r>
                                </w:p>
                                <w:p w:rsidR="00CF4058" w:rsidRDefault="00CF4058">
                                  <w:pPr>
                                    <w:rPr>
                                      <w:rFonts w:ascii="Times New Roman" w:hAnsi="Times New Roman"/>
                                      <w:szCs w:val="24"/>
                                      <w:u w:val="single"/>
                                    </w:rPr>
                                  </w:pPr>
                                </w:p>
                                <w:p w:rsidR="00CF4058" w:rsidRPr="006220F4" w:rsidRDefault="00CF4058">
                                  <w:pPr>
                                    <w:rPr>
                                      <w:rFonts w:ascii="Times New Roman" w:hAnsi="Times New Roman"/>
                                      <w:szCs w:val="24"/>
                                      <w:u w:val="single"/>
                                    </w:rPr>
                                  </w:pPr>
                                </w:p>
                              </w:tc>
                              <w:tc>
                                <w:tcPr>
                                  <w:tcW w:w="1440" w:type="dxa"/>
                                </w:tcPr>
                                <w:p w:rsidR="00CF4058" w:rsidRDefault="00CF4058">
                                  <w:pPr>
                                    <w:rPr>
                                      <w:rFonts w:ascii="Times New Roman" w:hAnsi="Times New Roman"/>
                                      <w:szCs w:val="24"/>
                                    </w:rPr>
                                  </w:pPr>
                                </w:p>
                                <w:p w:rsidR="00CF4058" w:rsidRDefault="00CF4058">
                                  <w:pPr>
                                    <w:rPr>
                                      <w:rFonts w:ascii="Times New Roman" w:hAnsi="Times New Roman"/>
                                      <w:szCs w:val="24"/>
                                      <w:u w:val="single"/>
                                    </w:rPr>
                                  </w:pPr>
                                  <w:r>
                                    <w:rPr>
                                      <w:rFonts w:ascii="Times New Roman" w:hAnsi="Times New Roman"/>
                                      <w:szCs w:val="24"/>
                                      <w:u w:val="single"/>
                                    </w:rPr>
                                    <w:t xml:space="preserve">                   .</w:t>
                                  </w:r>
                                </w:p>
                                <w:p w:rsidR="00CF4058" w:rsidRDefault="00CF4058">
                                  <w:pPr>
                                    <w:rPr>
                                      <w:rFonts w:ascii="Times New Roman" w:hAnsi="Times New Roman"/>
                                      <w:szCs w:val="24"/>
                                      <w:u w:val="single"/>
                                    </w:rPr>
                                  </w:pPr>
                                </w:p>
                                <w:p w:rsidR="00CF4058" w:rsidRPr="006220F4" w:rsidRDefault="00CF4058" w:rsidP="00427008">
                                  <w:pPr>
                                    <w:rPr>
                                      <w:rFonts w:ascii="Times New Roman" w:hAnsi="Times New Roman"/>
                                      <w:szCs w:val="24"/>
                                      <w:u w:val="single"/>
                                    </w:rPr>
                                  </w:pPr>
                                </w:p>
                              </w:tc>
                            </w:tr>
                            <w:tr w:rsidR="00CF4058">
                              <w:tblPrEx>
                                <w:tblCellMar>
                                  <w:top w:w="0" w:type="dxa"/>
                                  <w:bottom w:w="0" w:type="dxa"/>
                                </w:tblCellMar>
                              </w:tblPrEx>
                              <w:trPr>
                                <w:cantSplit/>
                                <w:trHeight w:val="5398"/>
                              </w:trPr>
                              <w:tc>
                                <w:tcPr>
                                  <w:tcW w:w="10440" w:type="dxa"/>
                                  <w:gridSpan w:val="7"/>
                                </w:tcPr>
                                <w:p w:rsidR="00CF4058" w:rsidRPr="00822A22" w:rsidRDefault="00CF4058">
                                  <w:pPr>
                                    <w:pStyle w:val="BodyText"/>
                                    <w:rPr>
                                      <w:rFonts w:ascii="Times New Roman" w:hAnsi="Times New Roman"/>
                                      <w:sz w:val="24"/>
                                      <w:szCs w:val="24"/>
                                    </w:rPr>
                                  </w:pPr>
                                </w:p>
                                <w:p w:rsidR="00CF4058" w:rsidRDefault="00CF4058">
                                  <w:pPr>
                                    <w:rPr>
                                      <w:rFonts w:ascii="Times New Roman" w:hAnsi="Times New Roman"/>
                                      <w:szCs w:val="24"/>
                                    </w:rPr>
                                  </w:pPr>
                                  <w:r w:rsidRPr="00822A22">
                                    <w:rPr>
                                      <w:rFonts w:ascii="Times New Roman" w:hAnsi="Times New Roman"/>
                                      <w:szCs w:val="24"/>
                                    </w:rPr>
                                    <w:t>Bidder Guarantees product or services offered will meet or exceed specifications identified in this Invitation for Bid, subject to all conditions stated herein and on the attached sheets.</w:t>
                                  </w:r>
                                </w:p>
                                <w:p w:rsidR="00CF4058" w:rsidRDefault="00CF4058">
                                  <w:pPr>
                                    <w:rPr>
                                      <w:rFonts w:ascii="Times New Roman" w:hAnsi="Times New Roman"/>
                                      <w:szCs w:val="24"/>
                                    </w:rPr>
                                  </w:pPr>
                                </w:p>
                                <w:p w:rsidR="00CF4058" w:rsidRPr="00822A22" w:rsidRDefault="00CF4058">
                                  <w:pPr>
                                    <w:rPr>
                                      <w:rFonts w:ascii="Times New Roman" w:hAnsi="Times New Roman"/>
                                      <w:szCs w:val="24"/>
                                    </w:rPr>
                                  </w:pPr>
                                </w:p>
                                <w:p w:rsidR="00CF4058" w:rsidRPr="00822A22" w:rsidRDefault="00CF4058">
                                  <w:pPr>
                                    <w:rPr>
                                      <w:rFonts w:ascii="Times New Roman" w:hAnsi="Times New Roman"/>
                                      <w:szCs w:val="24"/>
                                    </w:rPr>
                                  </w:pPr>
                                  <w:r w:rsidRPr="00822A22">
                                    <w:rPr>
                                      <w:rFonts w:ascii="Times New Roman" w:hAnsi="Times New Roman"/>
                                      <w:szCs w:val="24"/>
                                    </w:rPr>
                                    <w:t>By</w:t>
                                  </w:r>
                                  <w:r w:rsidRPr="00822A22">
                                    <w:rPr>
                                      <w:rFonts w:ascii="Times New Roman" w:hAnsi="Times New Roman"/>
                                      <w:szCs w:val="24"/>
                                      <w:u w:val="single"/>
                                    </w:rPr>
                                    <w:t xml:space="preserve">                     </w:t>
                                  </w:r>
                                  <w:r>
                                    <w:rPr>
                                      <w:rFonts w:ascii="Times New Roman" w:hAnsi="Times New Roman"/>
                                      <w:szCs w:val="24"/>
                                      <w:u w:val="single"/>
                                    </w:rPr>
                                    <w:t xml:space="preserve">               </w:t>
                                  </w:r>
                                  <w:r w:rsidRPr="00822A22">
                                    <w:rPr>
                                      <w:rFonts w:ascii="Times New Roman" w:hAnsi="Times New Roman"/>
                                      <w:szCs w:val="24"/>
                                      <w:u w:val="single"/>
                                    </w:rPr>
                                    <w:t xml:space="preserve">                               </w:t>
                                  </w:r>
                                  <w:r w:rsidRPr="00822A22">
                                    <w:rPr>
                                      <w:rFonts w:ascii="Times New Roman" w:hAnsi="Times New Roman"/>
                                      <w:szCs w:val="24"/>
                                    </w:rPr>
                                    <w:t>Title</w:t>
                                  </w:r>
                                  <w:r w:rsidRPr="00822A22">
                                    <w:rPr>
                                      <w:rFonts w:ascii="Times New Roman" w:hAnsi="Times New Roman"/>
                                      <w:szCs w:val="24"/>
                                      <w:u w:val="single"/>
                                    </w:rPr>
                                    <w:t xml:space="preserve">                                                 </w:t>
                                  </w:r>
                                  <w:r w:rsidRPr="00822A22">
                                    <w:rPr>
                                      <w:rFonts w:ascii="Times New Roman" w:hAnsi="Times New Roman"/>
                                      <w:szCs w:val="24"/>
                                    </w:rPr>
                                    <w:t>. Date</w:t>
                                  </w:r>
                                  <w:r w:rsidRPr="00822A22">
                                    <w:rPr>
                                      <w:rFonts w:ascii="Times New Roman" w:hAnsi="Times New Roman"/>
                                      <w:szCs w:val="24"/>
                                      <w:u w:val="single"/>
                                    </w:rPr>
                                    <w:t xml:space="preserve">                              .</w:t>
                                  </w:r>
                                </w:p>
                              </w:tc>
                            </w:tr>
                          </w:tbl>
                          <w:p w:rsidR="00CF4058" w:rsidRDefault="00CF4058" w:rsidP="00CF4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7pt;margin-top:-44.4pt;width:530.75pt;height:5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">
                <v:textbox>
                  <w:txbxContent>
                    <w:p w:rsidR="00CF4058" w:rsidRDefault="00CF4058" w:rsidP="00CF4058">
                      <w:pPr>
                        <w:jc w:val="center"/>
                        <w:rPr>
                          <w:rFonts w:ascii="Times New Roman" w:hAnsi="Times New Roman"/>
                          <w:b/>
                          <w:bCs/>
                          <w:szCs w:val="24"/>
                        </w:rPr>
                      </w:pPr>
                      <w:r>
                        <w:rPr>
                          <w:rFonts w:ascii="Times New Roman" w:hAnsi="Times New Roman"/>
                          <w:b/>
                          <w:bCs/>
                          <w:szCs w:val="24"/>
                        </w:rPr>
                        <w:t>I</w:t>
                      </w:r>
                      <w:r w:rsidRPr="00AE5CBE">
                        <w:rPr>
                          <w:rFonts w:ascii="Times New Roman" w:hAnsi="Times New Roman"/>
                          <w:b/>
                          <w:bCs/>
                          <w:szCs w:val="24"/>
                        </w:rPr>
                        <w:t>NVITATION FOR BID</w:t>
                      </w:r>
                    </w:p>
                    <w:p w:rsidR="00CF4058" w:rsidRPr="00AE5CBE" w:rsidRDefault="00CF4058" w:rsidP="00CF4058">
                      <w:pPr>
                        <w:jc w:val="center"/>
                        <w:rPr>
                          <w:rFonts w:ascii="Times New Roman" w:hAnsi="Times New Roman"/>
                          <w:szCs w:val="24"/>
                        </w:rPr>
                      </w:pPr>
                      <w:r>
                        <w:rPr>
                          <w:rFonts w:ascii="Times New Roman" w:hAnsi="Times New Roman"/>
                          <w:b/>
                          <w:bCs/>
                          <w:szCs w:val="24"/>
                        </w:rPr>
                        <w:t>TOWN OF LEESBURG</w:t>
                      </w:r>
                    </w:p>
                    <w:p w:rsidR="00CF4058" w:rsidRDefault="00CF4058" w:rsidP="00CF4058">
                      <w:pPr>
                        <w:pStyle w:val="Heading2"/>
                        <w:spacing w:after="0"/>
                        <w:ind w:left="0"/>
                        <w:jc w:val="center"/>
                        <w:rPr>
                          <w:rFonts w:ascii="Times New Roman" w:hAnsi="Times New Roman"/>
                          <w:szCs w:val="24"/>
                          <w:u w:val="none"/>
                        </w:rPr>
                      </w:pPr>
                      <w:r w:rsidRPr="00AE5CBE">
                        <w:rPr>
                          <w:rFonts w:ascii="Times New Roman" w:hAnsi="Times New Roman"/>
                          <w:szCs w:val="24"/>
                          <w:u w:val="none"/>
                        </w:rPr>
                        <w:t>25 W. Market Street</w:t>
                      </w:r>
                    </w:p>
                    <w:p w:rsidR="00CF4058" w:rsidRPr="00707E73" w:rsidRDefault="00CF4058" w:rsidP="00CF4058">
                      <w:pPr>
                        <w:pStyle w:val="Heading2"/>
                        <w:spacing w:after="0"/>
                        <w:ind w:left="0"/>
                        <w:jc w:val="center"/>
                        <w:rPr>
                          <w:rFonts w:ascii="Times New Roman" w:hAnsi="Times New Roman"/>
                          <w:szCs w:val="24"/>
                          <w:u w:val="none"/>
                        </w:rPr>
                      </w:pPr>
                      <w:r w:rsidRPr="00707E73">
                        <w:rPr>
                          <w:rFonts w:ascii="Times New Roman" w:hAnsi="Times New Roman"/>
                          <w:iCs/>
                          <w:szCs w:val="24"/>
                          <w:u w:val="none"/>
                        </w:rPr>
                        <w:t>Leesburg, VA  2017</w:t>
                      </w:r>
                      <w:r>
                        <w:rPr>
                          <w:rFonts w:ascii="Times New Roman" w:hAnsi="Times New Roman"/>
                          <w:iCs/>
                          <w:szCs w:val="24"/>
                          <w:u w:val="none"/>
                        </w:rPr>
                        <w:t>6</w:t>
                      </w:r>
                    </w:p>
                    <w:p w:rsidR="00CF4058" w:rsidRPr="00707E73" w:rsidRDefault="00CF4058" w:rsidP="00CF4058">
                      <w:pPr>
                        <w:jc w:val="center"/>
                        <w:rPr>
                          <w:rFonts w:ascii="Times New Roman" w:hAnsi="Times New Roman"/>
                          <w:szCs w:val="24"/>
                        </w:rPr>
                      </w:pPr>
                    </w:p>
                    <w:p w:rsidR="00CF4058" w:rsidRDefault="00CF4058" w:rsidP="00CF4058">
                      <w:pPr>
                        <w:pStyle w:val="Heading3"/>
                      </w:pPr>
                      <w:r w:rsidRPr="00AE5CBE">
                        <w:t>BID FORM – PRICING PAGE</w:t>
                      </w:r>
                    </w:p>
                    <w:p w:rsidR="00CF4058" w:rsidRDefault="00CF4058" w:rsidP="00CF4058"/>
                    <w:p w:rsidR="00CF4058" w:rsidRDefault="00CF4058" w:rsidP="00CF4058"/>
                    <w:tbl>
                      <w:tblPr>
                        <w:tblW w:w="104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20"/>
                        <w:gridCol w:w="657"/>
                        <w:gridCol w:w="2493"/>
                        <w:gridCol w:w="2250"/>
                        <w:gridCol w:w="540"/>
                        <w:gridCol w:w="1440"/>
                        <w:gridCol w:w="1440"/>
                      </w:tblGrid>
                      <w:tr w:rsidR="00CF4058">
                        <w:tblPrEx>
                          <w:tblCellMar>
                            <w:top w:w="0" w:type="dxa"/>
                            <w:bottom w:w="0" w:type="dxa"/>
                          </w:tblCellMar>
                        </w:tblPrEx>
                        <w:trPr>
                          <w:trHeight w:val="646"/>
                        </w:trPr>
                        <w:tc>
                          <w:tcPr>
                            <w:tcW w:w="2277" w:type="dxa"/>
                            <w:gridSpan w:val="2"/>
                          </w:tcPr>
                          <w:p w:rsidR="00CF4058" w:rsidRPr="00822A22" w:rsidRDefault="00CF4058">
                            <w:pPr>
                              <w:rPr>
                                <w:rFonts w:ascii="Times New Roman" w:hAnsi="Times New Roman"/>
                                <w:szCs w:val="24"/>
                              </w:rPr>
                            </w:pPr>
                            <w:r w:rsidRPr="00822A22">
                              <w:rPr>
                                <w:rFonts w:ascii="Times New Roman" w:hAnsi="Times New Roman"/>
                                <w:szCs w:val="24"/>
                              </w:rPr>
                              <w:t>Date</w:t>
                            </w:r>
                          </w:p>
                        </w:tc>
                        <w:tc>
                          <w:tcPr>
                            <w:tcW w:w="2493" w:type="dxa"/>
                          </w:tcPr>
                          <w:p w:rsidR="00CF4058" w:rsidRPr="00822A22" w:rsidRDefault="00CF4058" w:rsidP="009F7661">
                            <w:pPr>
                              <w:rPr>
                                <w:rFonts w:ascii="Times New Roman" w:hAnsi="Times New Roman"/>
                                <w:szCs w:val="24"/>
                              </w:rPr>
                            </w:pPr>
                            <w:r>
                              <w:rPr>
                                <w:rFonts w:ascii="Times New Roman" w:hAnsi="Times New Roman"/>
                                <w:szCs w:val="24"/>
                              </w:rPr>
                              <w:t>Subject: Battlefield Parkway – Edwards Ferry to Fort Evans Road Improvements – Purchase of Stream Mitigation  Bank Credits</w:t>
                            </w:r>
                          </w:p>
                        </w:tc>
                        <w:tc>
                          <w:tcPr>
                            <w:tcW w:w="2250" w:type="dxa"/>
                          </w:tcPr>
                          <w:p w:rsidR="00CF4058" w:rsidRDefault="00CF4058">
                            <w:pPr>
                              <w:rPr>
                                <w:rFonts w:ascii="Times New Roman" w:hAnsi="Times New Roman"/>
                                <w:szCs w:val="24"/>
                              </w:rPr>
                            </w:pPr>
                            <w:r w:rsidRPr="00822A22">
                              <w:rPr>
                                <w:rFonts w:ascii="Times New Roman" w:hAnsi="Times New Roman"/>
                                <w:szCs w:val="24"/>
                              </w:rPr>
                              <w:t>Bid Due Date:</w:t>
                            </w:r>
                            <w:r>
                              <w:rPr>
                                <w:rFonts w:ascii="Times New Roman" w:hAnsi="Times New Roman"/>
                                <w:szCs w:val="24"/>
                              </w:rPr>
                              <w:t xml:space="preserve"> </w:t>
                            </w:r>
                            <w:r>
                              <w:rPr>
                                <w:rFonts w:ascii="Times New Roman" w:hAnsi="Times New Roman"/>
                                <w:szCs w:val="24"/>
                              </w:rPr>
                              <w:br/>
                              <w:t>Monday, November 18, 2013 at 3:00 p.m.</w:t>
                            </w:r>
                          </w:p>
                          <w:p w:rsidR="00CF4058" w:rsidRPr="00822A22" w:rsidRDefault="00CF4058">
                            <w:pPr>
                              <w:rPr>
                                <w:rFonts w:ascii="Times New Roman" w:hAnsi="Times New Roman"/>
                                <w:szCs w:val="24"/>
                              </w:rPr>
                            </w:pPr>
                          </w:p>
                        </w:tc>
                        <w:tc>
                          <w:tcPr>
                            <w:tcW w:w="3420" w:type="dxa"/>
                            <w:gridSpan w:val="3"/>
                          </w:tcPr>
                          <w:p w:rsidR="00CF4058" w:rsidRDefault="00CF4058">
                            <w:pPr>
                              <w:rPr>
                                <w:rFonts w:ascii="Times New Roman" w:hAnsi="Times New Roman"/>
                                <w:szCs w:val="24"/>
                              </w:rPr>
                            </w:pPr>
                            <w:proofErr w:type="spellStart"/>
                            <w:r w:rsidRPr="00822A22">
                              <w:rPr>
                                <w:rFonts w:ascii="Times New Roman" w:hAnsi="Times New Roman"/>
                                <w:szCs w:val="24"/>
                              </w:rPr>
                              <w:t>IFB</w:t>
                            </w:r>
                            <w:proofErr w:type="spellEnd"/>
                            <w:r w:rsidRPr="00822A22">
                              <w:rPr>
                                <w:rFonts w:ascii="Times New Roman" w:hAnsi="Times New Roman"/>
                                <w:szCs w:val="24"/>
                              </w:rPr>
                              <w:t xml:space="preserve"> NO.</w:t>
                            </w:r>
                          </w:p>
                          <w:p w:rsidR="00CF4058" w:rsidRPr="00822A22" w:rsidRDefault="00CF4058" w:rsidP="006C04C6">
                            <w:pPr>
                              <w:rPr>
                                <w:rFonts w:ascii="Times New Roman" w:hAnsi="Times New Roman"/>
                                <w:szCs w:val="24"/>
                              </w:rPr>
                            </w:pPr>
                            <w:r>
                              <w:rPr>
                                <w:rFonts w:ascii="Times New Roman" w:hAnsi="Times New Roman"/>
                                <w:szCs w:val="24"/>
                              </w:rPr>
                              <w:t>08303-FY14-01</w:t>
                            </w:r>
                          </w:p>
                        </w:tc>
                      </w:tr>
                      <w:tr w:rsidR="00CF4058">
                        <w:tblPrEx>
                          <w:tblCellMar>
                            <w:top w:w="0" w:type="dxa"/>
                            <w:bottom w:w="0" w:type="dxa"/>
                          </w:tblCellMar>
                        </w:tblPrEx>
                        <w:trPr>
                          <w:cantSplit/>
                        </w:trPr>
                        <w:tc>
                          <w:tcPr>
                            <w:tcW w:w="7020" w:type="dxa"/>
                            <w:gridSpan w:val="4"/>
                            <w:vMerge w:val="restart"/>
                          </w:tcPr>
                          <w:p w:rsidR="00CF4058" w:rsidRPr="00822A22" w:rsidRDefault="00CF4058">
                            <w:pPr>
                              <w:rPr>
                                <w:rFonts w:ascii="Times New Roman" w:hAnsi="Times New Roman"/>
                                <w:szCs w:val="24"/>
                              </w:rPr>
                            </w:pPr>
                            <w:r w:rsidRPr="00822A22">
                              <w:rPr>
                                <w:rFonts w:ascii="Times New Roman" w:hAnsi="Times New Roman"/>
                                <w:szCs w:val="24"/>
                              </w:rPr>
                              <w:t>Bidder Information</w:t>
                            </w: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Delivery within</w:t>
                            </w:r>
                          </w:p>
                          <w:p w:rsidR="00CF4058" w:rsidRPr="00822A22" w:rsidRDefault="00CF4058">
                            <w:pPr>
                              <w:rPr>
                                <w:rFonts w:ascii="Times New Roman" w:hAnsi="Times New Roman"/>
                                <w:szCs w:val="24"/>
                              </w:rPr>
                            </w:pPr>
                            <w:r w:rsidRPr="00822A22">
                              <w:rPr>
                                <w:rFonts w:ascii="Times New Roman" w:hAnsi="Times New Roman"/>
                                <w:szCs w:val="24"/>
                                <w:u w:val="single"/>
                              </w:rPr>
                              <w:t xml:space="preserve">                   </w:t>
                            </w:r>
                            <w:r w:rsidRPr="00822A22">
                              <w:rPr>
                                <w:rFonts w:ascii="Times New Roman" w:hAnsi="Times New Roman"/>
                                <w:szCs w:val="24"/>
                              </w:rPr>
                              <w:t xml:space="preserve"> Days </w:t>
                            </w:r>
                            <w:proofErr w:type="spellStart"/>
                            <w:r w:rsidRPr="00822A22">
                              <w:rPr>
                                <w:rFonts w:ascii="Times New Roman" w:hAnsi="Times New Roman"/>
                                <w:szCs w:val="24"/>
                              </w:rPr>
                              <w:t>ARO</w:t>
                            </w:r>
                            <w:proofErr w:type="spellEnd"/>
                          </w:p>
                        </w:tc>
                      </w:tr>
                      <w:tr w:rsidR="00CF4058">
                        <w:tblPrEx>
                          <w:tblCellMar>
                            <w:top w:w="0" w:type="dxa"/>
                            <w:bottom w:w="0" w:type="dxa"/>
                          </w:tblCellMar>
                        </w:tblPrEx>
                        <w:trPr>
                          <w:cantSplit/>
                        </w:trPr>
                        <w:tc>
                          <w:tcPr>
                            <w:tcW w:w="7020" w:type="dxa"/>
                            <w:gridSpan w:val="4"/>
                            <w:vMerge/>
                          </w:tcPr>
                          <w:p w:rsidR="00CF4058" w:rsidRPr="00822A22" w:rsidRDefault="00CF4058">
                            <w:pPr>
                              <w:rPr>
                                <w:rFonts w:ascii="Times New Roman" w:hAnsi="Times New Roman"/>
                                <w:szCs w:val="24"/>
                              </w:rPr>
                            </w:pP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Terms</w:t>
                            </w:r>
                          </w:p>
                          <w:p w:rsidR="00CF4058" w:rsidRPr="00822A22" w:rsidRDefault="00CF4058">
                            <w:pPr>
                              <w:rPr>
                                <w:rFonts w:ascii="Times New Roman" w:hAnsi="Times New Roman"/>
                                <w:szCs w:val="24"/>
                              </w:rPr>
                            </w:pPr>
                            <w:r w:rsidRPr="00822A22">
                              <w:rPr>
                                <w:rFonts w:ascii="Times New Roman" w:hAnsi="Times New Roman"/>
                                <w:szCs w:val="24"/>
                                <w:u w:val="single"/>
                              </w:rPr>
                              <w:t xml:space="preserve">            </w:t>
                            </w:r>
                            <w:r w:rsidRPr="00822A22">
                              <w:rPr>
                                <w:rFonts w:ascii="Times New Roman" w:hAnsi="Times New Roman"/>
                                <w:szCs w:val="24"/>
                              </w:rPr>
                              <w:t xml:space="preserve"> % </w:t>
                            </w:r>
                            <w:r w:rsidRPr="00822A22">
                              <w:rPr>
                                <w:rFonts w:ascii="Times New Roman" w:hAnsi="Times New Roman"/>
                                <w:szCs w:val="24"/>
                                <w:u w:val="single"/>
                              </w:rPr>
                              <w:t xml:space="preserve">             </w:t>
                            </w:r>
                            <w:r w:rsidRPr="00822A22">
                              <w:rPr>
                                <w:rFonts w:ascii="Times New Roman" w:hAnsi="Times New Roman"/>
                                <w:szCs w:val="24"/>
                              </w:rPr>
                              <w:t xml:space="preserve"> No of Days</w:t>
                            </w:r>
                          </w:p>
                          <w:p w:rsidR="00CF4058" w:rsidRPr="00822A22" w:rsidRDefault="00CF4058">
                            <w:pPr>
                              <w:rPr>
                                <w:rFonts w:ascii="Times New Roman" w:hAnsi="Times New Roman"/>
                                <w:szCs w:val="24"/>
                              </w:rPr>
                            </w:pPr>
                            <w:r w:rsidRPr="00822A22">
                              <w:rPr>
                                <w:rFonts w:ascii="Times New Roman" w:hAnsi="Times New Roman"/>
                                <w:szCs w:val="24"/>
                              </w:rPr>
                              <w:t xml:space="preserve">or </w:t>
                            </w:r>
                            <w:r w:rsidRPr="00822A22">
                              <w:rPr>
                                <w:rFonts w:ascii="Times New Roman" w:hAnsi="Times New Roman"/>
                                <w:szCs w:val="24"/>
                                <w:u w:val="single"/>
                              </w:rPr>
                              <w:t xml:space="preserve">                      </w:t>
                            </w:r>
                            <w:r w:rsidRPr="00822A22">
                              <w:rPr>
                                <w:rFonts w:ascii="Times New Roman" w:hAnsi="Times New Roman"/>
                                <w:szCs w:val="24"/>
                              </w:rPr>
                              <w:t xml:space="preserve"> NET 30 Days</w:t>
                            </w:r>
                          </w:p>
                        </w:tc>
                      </w:tr>
                      <w:tr w:rsidR="00CF4058">
                        <w:tblPrEx>
                          <w:tblCellMar>
                            <w:top w:w="0" w:type="dxa"/>
                            <w:bottom w:w="0" w:type="dxa"/>
                          </w:tblCellMar>
                        </w:tblPrEx>
                        <w:trPr>
                          <w:cantSplit/>
                          <w:trHeight w:val="59"/>
                        </w:trPr>
                        <w:tc>
                          <w:tcPr>
                            <w:tcW w:w="7020" w:type="dxa"/>
                            <w:gridSpan w:val="4"/>
                            <w:vMerge/>
                          </w:tcPr>
                          <w:p w:rsidR="00CF4058" w:rsidRPr="00822A22" w:rsidRDefault="00CF4058">
                            <w:pPr>
                              <w:rPr>
                                <w:rFonts w:ascii="Times New Roman" w:hAnsi="Times New Roman"/>
                                <w:szCs w:val="24"/>
                              </w:rPr>
                            </w:pPr>
                          </w:p>
                        </w:tc>
                        <w:tc>
                          <w:tcPr>
                            <w:tcW w:w="3420" w:type="dxa"/>
                            <w:gridSpan w:val="3"/>
                          </w:tcPr>
                          <w:p w:rsidR="00CF4058" w:rsidRPr="00822A22" w:rsidRDefault="00CF4058">
                            <w:pPr>
                              <w:rPr>
                                <w:rFonts w:ascii="Times New Roman" w:hAnsi="Times New Roman"/>
                                <w:szCs w:val="24"/>
                              </w:rPr>
                            </w:pPr>
                            <w:r w:rsidRPr="00822A22">
                              <w:rPr>
                                <w:rFonts w:ascii="Times New Roman" w:hAnsi="Times New Roman"/>
                                <w:szCs w:val="24"/>
                              </w:rPr>
                              <w:t>F.O.B. Destination</w:t>
                            </w:r>
                          </w:p>
                        </w:tc>
                      </w:tr>
                      <w:tr w:rsidR="00CF4058">
                        <w:tblPrEx>
                          <w:tblCellMar>
                            <w:top w:w="0" w:type="dxa"/>
                            <w:bottom w:w="0" w:type="dxa"/>
                          </w:tblCellMar>
                        </w:tblPrEx>
                        <w:trPr>
                          <w:cantSplit/>
                          <w:trHeight w:val="1076"/>
                        </w:trPr>
                        <w:tc>
                          <w:tcPr>
                            <w:tcW w:w="10440" w:type="dxa"/>
                            <w:gridSpan w:val="7"/>
                          </w:tcPr>
                          <w:p w:rsidR="00CF4058" w:rsidRPr="00822A22" w:rsidRDefault="00CF4058">
                            <w:pPr>
                              <w:rPr>
                                <w:rFonts w:ascii="Times New Roman" w:hAnsi="Times New Roman"/>
                                <w:szCs w:val="24"/>
                              </w:rPr>
                            </w:pPr>
                            <w:r w:rsidRPr="00822A22">
                              <w:rPr>
                                <w:rFonts w:ascii="Times New Roman" w:hAnsi="Times New Roman"/>
                                <w:szCs w:val="24"/>
                              </w:rPr>
                              <w:t xml:space="preserve">Instructions to Bidders:  Bids must be sealed with appropriate markings on the outside of the envelope or container.  Quote lowest possible price and best delivery on items or services listed below.  </w:t>
                            </w:r>
                            <w:proofErr w:type="gramStart"/>
                            <w:r w:rsidRPr="00822A22">
                              <w:rPr>
                                <w:rFonts w:ascii="Times New Roman" w:hAnsi="Times New Roman"/>
                                <w:szCs w:val="24"/>
                              </w:rPr>
                              <w:t>Advise</w:t>
                            </w:r>
                            <w:proofErr w:type="gramEnd"/>
                            <w:r w:rsidRPr="00822A22">
                              <w:rPr>
                                <w:rFonts w:ascii="Times New Roman" w:hAnsi="Times New Roman"/>
                                <w:szCs w:val="24"/>
                              </w:rPr>
                              <w:t xml:space="preserve"> what discount, if any, will be allowed for payment within a specified time.  Terms and delivery date must be specified.  Complete all items.  Subject to terms and conditions on ATTACHED SHEETS.</w:t>
                            </w:r>
                          </w:p>
                        </w:tc>
                      </w:tr>
                      <w:tr w:rsidR="00CF4058">
                        <w:tblPrEx>
                          <w:tblCellMar>
                            <w:top w:w="0" w:type="dxa"/>
                            <w:bottom w:w="0" w:type="dxa"/>
                          </w:tblCellMar>
                        </w:tblPrEx>
                        <w:trPr>
                          <w:trHeight w:val="763"/>
                        </w:trPr>
                        <w:tc>
                          <w:tcPr>
                            <w:tcW w:w="1620" w:type="dxa"/>
                          </w:tcPr>
                          <w:p w:rsidR="00CF4058" w:rsidRDefault="00CF4058" w:rsidP="0000133A">
                            <w:pPr>
                              <w:jc w:val="center"/>
                              <w:rPr>
                                <w:rFonts w:ascii="Times New Roman" w:hAnsi="Times New Roman"/>
                                <w:szCs w:val="24"/>
                              </w:rPr>
                            </w:pPr>
                            <w:r>
                              <w:rPr>
                                <w:rFonts w:ascii="Times New Roman" w:hAnsi="Times New Roman"/>
                                <w:szCs w:val="24"/>
                              </w:rPr>
                              <w:t>Estimated</w:t>
                            </w:r>
                          </w:p>
                          <w:p w:rsidR="00CF4058" w:rsidRPr="00822A22" w:rsidRDefault="00CF4058" w:rsidP="0000133A">
                            <w:pPr>
                              <w:jc w:val="center"/>
                              <w:rPr>
                                <w:rFonts w:ascii="Times New Roman" w:hAnsi="Times New Roman"/>
                                <w:szCs w:val="24"/>
                              </w:rPr>
                            </w:pPr>
                            <w:r>
                              <w:rPr>
                                <w:rFonts w:ascii="Times New Roman" w:hAnsi="Times New Roman"/>
                                <w:szCs w:val="24"/>
                              </w:rPr>
                              <w:t>Quantity</w:t>
                            </w:r>
                          </w:p>
                        </w:tc>
                        <w:tc>
                          <w:tcPr>
                            <w:tcW w:w="5940" w:type="dxa"/>
                            <w:gridSpan w:val="4"/>
                          </w:tcPr>
                          <w:p w:rsidR="00CF4058" w:rsidRPr="00822A22" w:rsidRDefault="00CF4058" w:rsidP="0000133A">
                            <w:pPr>
                              <w:jc w:val="center"/>
                              <w:rPr>
                                <w:rFonts w:ascii="Times New Roman" w:hAnsi="Times New Roman"/>
                                <w:szCs w:val="24"/>
                              </w:rPr>
                            </w:pPr>
                          </w:p>
                          <w:p w:rsidR="00CF4058" w:rsidRPr="00822A22" w:rsidRDefault="00CF4058" w:rsidP="0000133A">
                            <w:pPr>
                              <w:jc w:val="center"/>
                              <w:rPr>
                                <w:rFonts w:ascii="Times New Roman" w:hAnsi="Times New Roman"/>
                                <w:szCs w:val="24"/>
                              </w:rPr>
                            </w:pPr>
                            <w:r w:rsidRPr="00822A22">
                              <w:rPr>
                                <w:rFonts w:ascii="Times New Roman" w:hAnsi="Times New Roman"/>
                                <w:szCs w:val="24"/>
                              </w:rPr>
                              <w:t>Item and Description</w:t>
                            </w:r>
                          </w:p>
                        </w:tc>
                        <w:tc>
                          <w:tcPr>
                            <w:tcW w:w="1440" w:type="dxa"/>
                          </w:tcPr>
                          <w:p w:rsidR="00CF4058" w:rsidRPr="00822A22" w:rsidRDefault="00CF4058" w:rsidP="00EA713F">
                            <w:pPr>
                              <w:jc w:val="center"/>
                              <w:rPr>
                                <w:rFonts w:ascii="Times New Roman" w:hAnsi="Times New Roman"/>
                                <w:szCs w:val="24"/>
                              </w:rPr>
                            </w:pPr>
                            <w:r>
                              <w:rPr>
                                <w:rFonts w:ascii="Times New Roman" w:hAnsi="Times New Roman"/>
                                <w:szCs w:val="24"/>
                              </w:rPr>
                              <w:t>Per Unit</w:t>
                            </w:r>
                            <w:r w:rsidRPr="00822A22">
                              <w:rPr>
                                <w:rFonts w:ascii="Times New Roman" w:hAnsi="Times New Roman"/>
                                <w:szCs w:val="24"/>
                              </w:rPr>
                              <w:t xml:space="preserve"> Price</w:t>
                            </w:r>
                          </w:p>
                        </w:tc>
                        <w:tc>
                          <w:tcPr>
                            <w:tcW w:w="1440" w:type="dxa"/>
                          </w:tcPr>
                          <w:p w:rsidR="00CF4058" w:rsidRPr="00822A22" w:rsidRDefault="00CF4058" w:rsidP="0000133A">
                            <w:pPr>
                              <w:jc w:val="center"/>
                              <w:rPr>
                                <w:rFonts w:ascii="Times New Roman" w:hAnsi="Times New Roman"/>
                                <w:szCs w:val="24"/>
                              </w:rPr>
                            </w:pPr>
                            <w:r w:rsidRPr="00822A22">
                              <w:rPr>
                                <w:rFonts w:ascii="Times New Roman" w:hAnsi="Times New Roman"/>
                                <w:szCs w:val="24"/>
                              </w:rPr>
                              <w:t>Extended Price</w:t>
                            </w:r>
                          </w:p>
                        </w:tc>
                      </w:tr>
                      <w:tr w:rsidR="00CF4058" w:rsidTr="00B04608">
                        <w:tblPrEx>
                          <w:tblCellMar>
                            <w:top w:w="0" w:type="dxa"/>
                            <w:bottom w:w="0" w:type="dxa"/>
                          </w:tblCellMar>
                        </w:tblPrEx>
                        <w:trPr>
                          <w:trHeight w:val="1437"/>
                        </w:trPr>
                        <w:tc>
                          <w:tcPr>
                            <w:tcW w:w="1620" w:type="dxa"/>
                          </w:tcPr>
                          <w:p w:rsidR="00CF4058" w:rsidRDefault="00CF4058">
                            <w:pPr>
                              <w:rPr>
                                <w:rFonts w:ascii="Times New Roman" w:hAnsi="Times New Roman"/>
                                <w:szCs w:val="24"/>
                              </w:rPr>
                            </w:pPr>
                          </w:p>
                          <w:p w:rsidR="00CF4058" w:rsidRDefault="00CF4058" w:rsidP="00904484">
                            <w:pPr>
                              <w:jc w:val="center"/>
                              <w:rPr>
                                <w:rFonts w:ascii="Times New Roman" w:hAnsi="Times New Roman"/>
                                <w:szCs w:val="24"/>
                              </w:rPr>
                            </w:pPr>
                            <w:r>
                              <w:rPr>
                                <w:rFonts w:ascii="Times New Roman" w:hAnsi="Times New Roman"/>
                                <w:szCs w:val="24"/>
                              </w:rPr>
                              <w:t>951</w:t>
                            </w:r>
                          </w:p>
                          <w:p w:rsidR="00CF4058" w:rsidRDefault="00CF4058" w:rsidP="00904484">
                            <w:pPr>
                              <w:jc w:val="center"/>
                              <w:rPr>
                                <w:rFonts w:ascii="Times New Roman" w:hAnsi="Times New Roman"/>
                                <w:szCs w:val="24"/>
                              </w:rPr>
                            </w:pPr>
                          </w:p>
                          <w:p w:rsidR="00CF4058" w:rsidRDefault="00CF4058">
                            <w:pPr>
                              <w:rPr>
                                <w:rFonts w:ascii="Times New Roman" w:hAnsi="Times New Roman"/>
                                <w:szCs w:val="24"/>
                              </w:rPr>
                            </w:pPr>
                          </w:p>
                          <w:p w:rsidR="00CF4058" w:rsidRDefault="00CF4058">
                            <w:pPr>
                              <w:rPr>
                                <w:rFonts w:ascii="Times New Roman" w:hAnsi="Times New Roman"/>
                                <w:szCs w:val="24"/>
                              </w:rPr>
                            </w:pPr>
                          </w:p>
                          <w:p w:rsidR="00CF4058" w:rsidRPr="00822A22" w:rsidRDefault="00CF4058">
                            <w:pPr>
                              <w:rPr>
                                <w:rFonts w:ascii="Times New Roman" w:hAnsi="Times New Roman"/>
                                <w:szCs w:val="24"/>
                              </w:rPr>
                            </w:pPr>
                          </w:p>
                        </w:tc>
                        <w:tc>
                          <w:tcPr>
                            <w:tcW w:w="5940" w:type="dxa"/>
                            <w:gridSpan w:val="4"/>
                          </w:tcPr>
                          <w:p w:rsidR="00CF4058" w:rsidRDefault="00CF4058">
                            <w:pPr>
                              <w:rPr>
                                <w:rFonts w:ascii="Times New Roman" w:hAnsi="Times New Roman"/>
                                <w:szCs w:val="24"/>
                              </w:rPr>
                            </w:pPr>
                          </w:p>
                          <w:p w:rsidR="00CF4058" w:rsidRDefault="00CF4058">
                            <w:pPr>
                              <w:rPr>
                                <w:rFonts w:ascii="Times New Roman" w:hAnsi="Times New Roman"/>
                                <w:szCs w:val="24"/>
                              </w:rPr>
                            </w:pPr>
                            <w:r>
                              <w:rPr>
                                <w:rFonts w:ascii="Times New Roman" w:hAnsi="Times New Roman"/>
                                <w:szCs w:val="24"/>
                              </w:rPr>
                              <w:t>Stream Compensation Credits</w:t>
                            </w:r>
                          </w:p>
                          <w:p w:rsidR="00CF4058" w:rsidRDefault="00CF4058">
                            <w:pPr>
                              <w:rPr>
                                <w:rFonts w:ascii="Times New Roman" w:hAnsi="Times New Roman"/>
                                <w:szCs w:val="24"/>
                              </w:rPr>
                            </w:pPr>
                          </w:p>
                          <w:p w:rsidR="00CF4058" w:rsidRPr="00822A22" w:rsidRDefault="00CF4058">
                            <w:pPr>
                              <w:rPr>
                                <w:rFonts w:ascii="Times New Roman" w:hAnsi="Times New Roman"/>
                                <w:szCs w:val="24"/>
                              </w:rPr>
                            </w:pPr>
                          </w:p>
                        </w:tc>
                        <w:tc>
                          <w:tcPr>
                            <w:tcW w:w="1440" w:type="dxa"/>
                          </w:tcPr>
                          <w:p w:rsidR="00CF4058" w:rsidRDefault="00CF4058">
                            <w:pPr>
                              <w:rPr>
                                <w:rFonts w:ascii="Times New Roman" w:hAnsi="Times New Roman"/>
                                <w:szCs w:val="24"/>
                              </w:rPr>
                            </w:pPr>
                          </w:p>
                          <w:p w:rsidR="00CF4058" w:rsidRDefault="00CF4058">
                            <w:pPr>
                              <w:rPr>
                                <w:rFonts w:ascii="Times New Roman" w:hAnsi="Times New Roman"/>
                                <w:szCs w:val="24"/>
                                <w:u w:val="single"/>
                              </w:rPr>
                            </w:pPr>
                            <w:r>
                              <w:rPr>
                                <w:rFonts w:ascii="Times New Roman" w:hAnsi="Times New Roman"/>
                                <w:szCs w:val="24"/>
                                <w:u w:val="single"/>
                              </w:rPr>
                              <w:t xml:space="preserve">                   .</w:t>
                            </w:r>
                          </w:p>
                          <w:p w:rsidR="00CF4058" w:rsidRDefault="00CF4058">
                            <w:pPr>
                              <w:rPr>
                                <w:rFonts w:ascii="Times New Roman" w:hAnsi="Times New Roman"/>
                                <w:szCs w:val="24"/>
                                <w:u w:val="single"/>
                              </w:rPr>
                            </w:pPr>
                          </w:p>
                          <w:p w:rsidR="00CF4058" w:rsidRDefault="00CF4058">
                            <w:pPr>
                              <w:rPr>
                                <w:rFonts w:ascii="Times New Roman" w:hAnsi="Times New Roman"/>
                                <w:szCs w:val="24"/>
                                <w:u w:val="single"/>
                              </w:rPr>
                            </w:pPr>
                            <w:r w:rsidRPr="006220F4">
                              <w:rPr>
                                <w:rFonts w:ascii="Times New Roman" w:hAnsi="Times New Roman"/>
                                <w:szCs w:val="24"/>
                                <w:u w:val="single"/>
                              </w:rPr>
                              <w:t>.</w:t>
                            </w:r>
                          </w:p>
                          <w:p w:rsidR="00CF4058" w:rsidRDefault="00CF4058">
                            <w:pPr>
                              <w:rPr>
                                <w:rFonts w:ascii="Times New Roman" w:hAnsi="Times New Roman"/>
                                <w:szCs w:val="24"/>
                                <w:u w:val="single"/>
                              </w:rPr>
                            </w:pPr>
                          </w:p>
                          <w:p w:rsidR="00CF4058" w:rsidRPr="006220F4" w:rsidRDefault="00CF4058">
                            <w:pPr>
                              <w:rPr>
                                <w:rFonts w:ascii="Times New Roman" w:hAnsi="Times New Roman"/>
                                <w:szCs w:val="24"/>
                                <w:u w:val="single"/>
                              </w:rPr>
                            </w:pPr>
                          </w:p>
                        </w:tc>
                        <w:tc>
                          <w:tcPr>
                            <w:tcW w:w="1440" w:type="dxa"/>
                          </w:tcPr>
                          <w:p w:rsidR="00CF4058" w:rsidRDefault="00CF4058">
                            <w:pPr>
                              <w:rPr>
                                <w:rFonts w:ascii="Times New Roman" w:hAnsi="Times New Roman"/>
                                <w:szCs w:val="24"/>
                              </w:rPr>
                            </w:pPr>
                          </w:p>
                          <w:p w:rsidR="00CF4058" w:rsidRDefault="00CF4058">
                            <w:pPr>
                              <w:rPr>
                                <w:rFonts w:ascii="Times New Roman" w:hAnsi="Times New Roman"/>
                                <w:szCs w:val="24"/>
                                <w:u w:val="single"/>
                              </w:rPr>
                            </w:pPr>
                            <w:r>
                              <w:rPr>
                                <w:rFonts w:ascii="Times New Roman" w:hAnsi="Times New Roman"/>
                                <w:szCs w:val="24"/>
                                <w:u w:val="single"/>
                              </w:rPr>
                              <w:t xml:space="preserve">                   .</w:t>
                            </w:r>
                          </w:p>
                          <w:p w:rsidR="00CF4058" w:rsidRDefault="00CF4058">
                            <w:pPr>
                              <w:rPr>
                                <w:rFonts w:ascii="Times New Roman" w:hAnsi="Times New Roman"/>
                                <w:szCs w:val="24"/>
                                <w:u w:val="single"/>
                              </w:rPr>
                            </w:pPr>
                          </w:p>
                          <w:p w:rsidR="00CF4058" w:rsidRPr="006220F4" w:rsidRDefault="00CF4058" w:rsidP="00427008">
                            <w:pPr>
                              <w:rPr>
                                <w:rFonts w:ascii="Times New Roman" w:hAnsi="Times New Roman"/>
                                <w:szCs w:val="24"/>
                                <w:u w:val="single"/>
                              </w:rPr>
                            </w:pPr>
                          </w:p>
                        </w:tc>
                      </w:tr>
                      <w:tr w:rsidR="00CF4058">
                        <w:tblPrEx>
                          <w:tblCellMar>
                            <w:top w:w="0" w:type="dxa"/>
                            <w:bottom w:w="0" w:type="dxa"/>
                          </w:tblCellMar>
                        </w:tblPrEx>
                        <w:trPr>
                          <w:cantSplit/>
                          <w:trHeight w:val="5398"/>
                        </w:trPr>
                        <w:tc>
                          <w:tcPr>
                            <w:tcW w:w="10440" w:type="dxa"/>
                            <w:gridSpan w:val="7"/>
                          </w:tcPr>
                          <w:p w:rsidR="00CF4058" w:rsidRPr="00822A22" w:rsidRDefault="00CF4058">
                            <w:pPr>
                              <w:pStyle w:val="BodyText"/>
                              <w:rPr>
                                <w:rFonts w:ascii="Times New Roman" w:hAnsi="Times New Roman"/>
                                <w:sz w:val="24"/>
                                <w:szCs w:val="24"/>
                              </w:rPr>
                            </w:pPr>
                          </w:p>
                          <w:p w:rsidR="00CF4058" w:rsidRDefault="00CF4058">
                            <w:pPr>
                              <w:rPr>
                                <w:rFonts w:ascii="Times New Roman" w:hAnsi="Times New Roman"/>
                                <w:szCs w:val="24"/>
                              </w:rPr>
                            </w:pPr>
                            <w:r w:rsidRPr="00822A22">
                              <w:rPr>
                                <w:rFonts w:ascii="Times New Roman" w:hAnsi="Times New Roman"/>
                                <w:szCs w:val="24"/>
                              </w:rPr>
                              <w:t>Bidder Guarantees product or services offered will meet or exceed specifications identified in this Invitation for Bid, subject to all conditions stated herein and on the attached sheets.</w:t>
                            </w:r>
                          </w:p>
                          <w:p w:rsidR="00CF4058" w:rsidRDefault="00CF4058">
                            <w:pPr>
                              <w:rPr>
                                <w:rFonts w:ascii="Times New Roman" w:hAnsi="Times New Roman"/>
                                <w:szCs w:val="24"/>
                              </w:rPr>
                            </w:pPr>
                          </w:p>
                          <w:p w:rsidR="00CF4058" w:rsidRPr="00822A22" w:rsidRDefault="00CF4058">
                            <w:pPr>
                              <w:rPr>
                                <w:rFonts w:ascii="Times New Roman" w:hAnsi="Times New Roman"/>
                                <w:szCs w:val="24"/>
                              </w:rPr>
                            </w:pPr>
                          </w:p>
                          <w:p w:rsidR="00CF4058" w:rsidRPr="00822A22" w:rsidRDefault="00CF4058">
                            <w:pPr>
                              <w:rPr>
                                <w:rFonts w:ascii="Times New Roman" w:hAnsi="Times New Roman"/>
                                <w:szCs w:val="24"/>
                              </w:rPr>
                            </w:pPr>
                            <w:r w:rsidRPr="00822A22">
                              <w:rPr>
                                <w:rFonts w:ascii="Times New Roman" w:hAnsi="Times New Roman"/>
                                <w:szCs w:val="24"/>
                              </w:rPr>
                              <w:t>By</w:t>
                            </w:r>
                            <w:r w:rsidRPr="00822A22">
                              <w:rPr>
                                <w:rFonts w:ascii="Times New Roman" w:hAnsi="Times New Roman"/>
                                <w:szCs w:val="24"/>
                                <w:u w:val="single"/>
                              </w:rPr>
                              <w:t xml:space="preserve">                     </w:t>
                            </w:r>
                            <w:r>
                              <w:rPr>
                                <w:rFonts w:ascii="Times New Roman" w:hAnsi="Times New Roman"/>
                                <w:szCs w:val="24"/>
                                <w:u w:val="single"/>
                              </w:rPr>
                              <w:t xml:space="preserve">               </w:t>
                            </w:r>
                            <w:r w:rsidRPr="00822A22">
                              <w:rPr>
                                <w:rFonts w:ascii="Times New Roman" w:hAnsi="Times New Roman"/>
                                <w:szCs w:val="24"/>
                                <w:u w:val="single"/>
                              </w:rPr>
                              <w:t xml:space="preserve">                               </w:t>
                            </w:r>
                            <w:r w:rsidRPr="00822A22">
                              <w:rPr>
                                <w:rFonts w:ascii="Times New Roman" w:hAnsi="Times New Roman"/>
                                <w:szCs w:val="24"/>
                              </w:rPr>
                              <w:t>Title</w:t>
                            </w:r>
                            <w:r w:rsidRPr="00822A22">
                              <w:rPr>
                                <w:rFonts w:ascii="Times New Roman" w:hAnsi="Times New Roman"/>
                                <w:szCs w:val="24"/>
                                <w:u w:val="single"/>
                              </w:rPr>
                              <w:t xml:space="preserve">                                                 </w:t>
                            </w:r>
                            <w:r w:rsidRPr="00822A22">
                              <w:rPr>
                                <w:rFonts w:ascii="Times New Roman" w:hAnsi="Times New Roman"/>
                                <w:szCs w:val="24"/>
                              </w:rPr>
                              <w:t>. Date</w:t>
                            </w:r>
                            <w:r w:rsidRPr="00822A22">
                              <w:rPr>
                                <w:rFonts w:ascii="Times New Roman" w:hAnsi="Times New Roman"/>
                                <w:szCs w:val="24"/>
                                <w:u w:val="single"/>
                              </w:rPr>
                              <w:t xml:space="preserve">                              .</w:t>
                            </w:r>
                          </w:p>
                        </w:tc>
                      </w:tr>
                    </w:tbl>
                    <w:p w:rsidR="00CF4058" w:rsidRDefault="00CF4058" w:rsidP="00CF4058"/>
                  </w:txbxContent>
                </v:textbox>
                <w10:wrap type="through"/>
              </v:shape>
            </w:pict>
          </mc:Fallback>
        </mc:AlternateContent>
      </w:r>
      <w:r>
        <w:rPr>
          <w:rFonts w:ascii="Times New Roman" w:hAnsi="Times New Roman"/>
          <w:noProof/>
          <w:spacing w:val="-3"/>
          <w:szCs w:val="24"/>
          <w:u w:val="single"/>
        </w:rPr>
        <w:drawing>
          <wp:anchor distT="0" distB="0" distL="114300" distR="114300" simplePos="0" relativeHeight="251660288" behindDoc="0" locked="0" layoutInCell="1" allowOverlap="1">
            <wp:simplePos x="0" y="0"/>
            <wp:positionH relativeFrom="column">
              <wp:posOffset>-173355</wp:posOffset>
            </wp:positionH>
            <wp:positionV relativeFrom="paragraph">
              <wp:posOffset>-7335520</wp:posOffset>
            </wp:positionV>
            <wp:extent cx="1022985" cy="1038860"/>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5C3" w:rsidRDefault="005445C3">
      <w:bookmarkStart w:id="0" w:name="_GoBack"/>
      <w:bookmarkEnd w:id="0"/>
    </w:p>
    <w:sectPr w:rsidR="0054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58"/>
    <w:rsid w:val="005445C3"/>
    <w:rsid w:val="00C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58"/>
    <w:pPr>
      <w:spacing w:after="0" w:line="240" w:lineRule="auto"/>
    </w:pPr>
    <w:rPr>
      <w:rFonts w:ascii="Courier New" w:eastAsia="Times New Roman" w:hAnsi="Courier New" w:cs="Times New Roman"/>
      <w:sz w:val="24"/>
      <w:szCs w:val="20"/>
    </w:rPr>
  </w:style>
  <w:style w:type="paragraph" w:styleId="Heading2">
    <w:name w:val="heading 2"/>
    <w:basedOn w:val="Normal"/>
    <w:next w:val="Normal"/>
    <w:link w:val="Heading2Char"/>
    <w:qFormat/>
    <w:rsid w:val="00CF4058"/>
    <w:pPr>
      <w:keepNext/>
      <w:tabs>
        <w:tab w:val="left" w:pos="-720"/>
      </w:tabs>
      <w:suppressAutoHyphens/>
      <w:spacing w:after="120"/>
      <w:ind w:left="1440"/>
      <w:outlineLvl w:val="1"/>
    </w:pPr>
    <w:rPr>
      <w:rFonts w:ascii="Arial" w:hAnsi="Arial"/>
      <w:u w:val="single"/>
    </w:rPr>
  </w:style>
  <w:style w:type="paragraph" w:styleId="Heading3">
    <w:name w:val="heading 3"/>
    <w:basedOn w:val="Normal"/>
    <w:next w:val="Normal"/>
    <w:link w:val="Heading3Char"/>
    <w:qFormat/>
    <w:rsid w:val="00CF4058"/>
    <w:pPr>
      <w:keepNext/>
      <w:jc w:val="center"/>
      <w:outlineLvl w:val="2"/>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4058"/>
    <w:rPr>
      <w:rFonts w:ascii="Arial" w:eastAsia="Times New Roman" w:hAnsi="Arial" w:cs="Times New Roman"/>
      <w:sz w:val="24"/>
      <w:szCs w:val="20"/>
      <w:u w:val="single"/>
    </w:rPr>
  </w:style>
  <w:style w:type="character" w:customStyle="1" w:styleId="Heading3Char">
    <w:name w:val="Heading 3 Char"/>
    <w:basedOn w:val="DefaultParagraphFont"/>
    <w:link w:val="Heading3"/>
    <w:rsid w:val="00CF4058"/>
    <w:rPr>
      <w:rFonts w:ascii="Times New Roman" w:eastAsia="Times New Roman" w:hAnsi="Times New Roman" w:cs="Times New Roman"/>
      <w:sz w:val="24"/>
      <w:szCs w:val="24"/>
      <w:u w:val="single"/>
    </w:rPr>
  </w:style>
  <w:style w:type="paragraph" w:styleId="BodyText">
    <w:name w:val="Body Text"/>
    <w:basedOn w:val="Normal"/>
    <w:link w:val="BodyTextChar"/>
    <w:rsid w:val="00CF4058"/>
    <w:pPr>
      <w:spacing w:after="120"/>
    </w:pPr>
    <w:rPr>
      <w:rFonts w:ascii="Courier" w:hAnsi="Courier"/>
      <w:sz w:val="20"/>
    </w:rPr>
  </w:style>
  <w:style w:type="character" w:customStyle="1" w:styleId="BodyTextChar">
    <w:name w:val="Body Text Char"/>
    <w:basedOn w:val="DefaultParagraphFont"/>
    <w:link w:val="BodyText"/>
    <w:rsid w:val="00CF4058"/>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58"/>
    <w:pPr>
      <w:spacing w:after="0" w:line="240" w:lineRule="auto"/>
    </w:pPr>
    <w:rPr>
      <w:rFonts w:ascii="Courier New" w:eastAsia="Times New Roman" w:hAnsi="Courier New" w:cs="Times New Roman"/>
      <w:sz w:val="24"/>
      <w:szCs w:val="20"/>
    </w:rPr>
  </w:style>
  <w:style w:type="paragraph" w:styleId="Heading2">
    <w:name w:val="heading 2"/>
    <w:basedOn w:val="Normal"/>
    <w:next w:val="Normal"/>
    <w:link w:val="Heading2Char"/>
    <w:qFormat/>
    <w:rsid w:val="00CF4058"/>
    <w:pPr>
      <w:keepNext/>
      <w:tabs>
        <w:tab w:val="left" w:pos="-720"/>
      </w:tabs>
      <w:suppressAutoHyphens/>
      <w:spacing w:after="120"/>
      <w:ind w:left="1440"/>
      <w:outlineLvl w:val="1"/>
    </w:pPr>
    <w:rPr>
      <w:rFonts w:ascii="Arial" w:hAnsi="Arial"/>
      <w:u w:val="single"/>
    </w:rPr>
  </w:style>
  <w:style w:type="paragraph" w:styleId="Heading3">
    <w:name w:val="heading 3"/>
    <w:basedOn w:val="Normal"/>
    <w:next w:val="Normal"/>
    <w:link w:val="Heading3Char"/>
    <w:qFormat/>
    <w:rsid w:val="00CF4058"/>
    <w:pPr>
      <w:keepNext/>
      <w:jc w:val="center"/>
      <w:outlineLvl w:val="2"/>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4058"/>
    <w:rPr>
      <w:rFonts w:ascii="Arial" w:eastAsia="Times New Roman" w:hAnsi="Arial" w:cs="Times New Roman"/>
      <w:sz w:val="24"/>
      <w:szCs w:val="20"/>
      <w:u w:val="single"/>
    </w:rPr>
  </w:style>
  <w:style w:type="character" w:customStyle="1" w:styleId="Heading3Char">
    <w:name w:val="Heading 3 Char"/>
    <w:basedOn w:val="DefaultParagraphFont"/>
    <w:link w:val="Heading3"/>
    <w:rsid w:val="00CF4058"/>
    <w:rPr>
      <w:rFonts w:ascii="Times New Roman" w:eastAsia="Times New Roman" w:hAnsi="Times New Roman" w:cs="Times New Roman"/>
      <w:sz w:val="24"/>
      <w:szCs w:val="24"/>
      <w:u w:val="single"/>
    </w:rPr>
  </w:style>
  <w:style w:type="paragraph" w:styleId="BodyText">
    <w:name w:val="Body Text"/>
    <w:basedOn w:val="Normal"/>
    <w:link w:val="BodyTextChar"/>
    <w:rsid w:val="00CF4058"/>
    <w:pPr>
      <w:spacing w:after="120"/>
    </w:pPr>
    <w:rPr>
      <w:rFonts w:ascii="Courier" w:hAnsi="Courier"/>
      <w:sz w:val="20"/>
    </w:rPr>
  </w:style>
  <w:style w:type="character" w:customStyle="1" w:styleId="BodyTextChar">
    <w:name w:val="Body Text Char"/>
    <w:basedOn w:val="DefaultParagraphFont"/>
    <w:link w:val="BodyText"/>
    <w:rsid w:val="00CF4058"/>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Leesburg</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csteyer</dc:creator>
  <cp:lastModifiedBy>csteyer</cp:lastModifiedBy>
  <cp:revision>1</cp:revision>
  <dcterms:created xsi:type="dcterms:W3CDTF">2013-11-06T18:55:00Z</dcterms:created>
  <dcterms:modified xsi:type="dcterms:W3CDTF">2013-11-06T18:56:00Z</dcterms:modified>
</cp:coreProperties>
</file>